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02D8D0" w14:textId="706EDF95" w:rsidR="00DA660E" w:rsidRPr="00C25941" w:rsidRDefault="007B1296" w:rsidP="002A6D24">
      <w:pPr>
        <w:spacing w:after="0"/>
        <w:jc w:val="center"/>
        <w:rPr>
          <w:rFonts w:ascii="Arial Narrow" w:hAnsi="Arial Narrow" w:cs="Arial"/>
          <w:b/>
          <w:u w:val="single"/>
        </w:rPr>
      </w:pPr>
      <w:r w:rsidRPr="00C25941">
        <w:rPr>
          <w:rFonts w:ascii="Arial Narrow" w:hAnsi="Arial Narrow" w:cs="Arial"/>
          <w:b/>
          <w:u w:val="single"/>
        </w:rPr>
        <w:t>PUBLIC NOTICE</w:t>
      </w:r>
    </w:p>
    <w:p w14:paraId="5144880A" w14:textId="77777777" w:rsidR="000104FA" w:rsidRPr="00C25941" w:rsidRDefault="000104FA" w:rsidP="000104FA">
      <w:pPr>
        <w:spacing w:after="0"/>
        <w:jc w:val="both"/>
        <w:rPr>
          <w:rFonts w:ascii="Arial Narrow" w:hAnsi="Arial Narrow" w:cs="Arial"/>
          <w:b/>
          <w:u w:val="single"/>
        </w:rPr>
      </w:pPr>
      <w:bookmarkStart w:id="0" w:name="_GoBack"/>
      <w:bookmarkEnd w:id="0"/>
    </w:p>
    <w:p w14:paraId="4D23D7BA" w14:textId="7320C8E9" w:rsidR="00C87E96" w:rsidRPr="00C25941" w:rsidRDefault="0043420C" w:rsidP="000104FA">
      <w:pPr>
        <w:spacing w:after="0"/>
        <w:jc w:val="both"/>
        <w:rPr>
          <w:rFonts w:ascii="Arial Narrow" w:hAnsi="Arial Narrow" w:cs="Arial"/>
        </w:rPr>
      </w:pPr>
      <w:r w:rsidRPr="00C25941">
        <w:rPr>
          <w:rFonts w:ascii="Arial Narrow" w:hAnsi="Arial Narrow" w:cs="Arial"/>
        </w:rPr>
        <w:t xml:space="preserve">We are </w:t>
      </w:r>
      <w:r w:rsidRPr="00C25941">
        <w:rPr>
          <w:rFonts w:ascii="Arial Narrow" w:hAnsi="Arial Narrow" w:cs="Arial"/>
          <w:b/>
        </w:rPr>
        <w:t>EXCITED</w:t>
      </w:r>
      <w:r w:rsidRPr="00C25941">
        <w:rPr>
          <w:rFonts w:ascii="Arial Narrow" w:hAnsi="Arial Narrow" w:cs="Arial"/>
        </w:rPr>
        <w:t xml:space="preserve">! To inform you that </w:t>
      </w:r>
      <w:proofErr w:type="spellStart"/>
      <w:r w:rsidRPr="00C25941">
        <w:rPr>
          <w:rFonts w:ascii="Arial Narrow" w:hAnsi="Arial Narrow" w:cs="Arial"/>
        </w:rPr>
        <w:t>PLAtform</w:t>
      </w:r>
      <w:proofErr w:type="spellEnd"/>
      <w:r w:rsidRPr="00C25941">
        <w:rPr>
          <w:rFonts w:ascii="Arial Narrow" w:hAnsi="Arial Narrow" w:cs="Arial"/>
        </w:rPr>
        <w:t xml:space="preserve"> for Labour Action together with Action on Poverty –UK secured </w:t>
      </w:r>
      <w:r w:rsidR="00056306">
        <w:rPr>
          <w:rFonts w:ascii="Arial Narrow" w:hAnsi="Arial Narrow" w:cs="Arial"/>
        </w:rPr>
        <w:t>f</w:t>
      </w:r>
      <w:r w:rsidRPr="00C25941">
        <w:rPr>
          <w:rFonts w:ascii="Arial Narrow" w:hAnsi="Arial Narrow" w:cs="Arial"/>
        </w:rPr>
        <w:t xml:space="preserve">unding from </w:t>
      </w:r>
      <w:r w:rsidR="00056306">
        <w:rPr>
          <w:rFonts w:ascii="Arial Narrow" w:hAnsi="Arial Narrow" w:cs="Arial"/>
        </w:rPr>
        <w:t xml:space="preserve">the </w:t>
      </w:r>
      <w:r w:rsidRPr="00C25941">
        <w:rPr>
          <w:rFonts w:ascii="Arial Narrow" w:hAnsi="Arial Narrow" w:cs="Arial"/>
        </w:rPr>
        <w:t>European Commission- Delegation of the European Union to Uganda under External Action of the European Union-</w:t>
      </w:r>
      <w:r w:rsidR="00C87E96" w:rsidRPr="00C25941">
        <w:rPr>
          <w:rFonts w:ascii="Arial Narrow" w:hAnsi="Arial Narrow" w:cs="Arial"/>
        </w:rPr>
        <w:t xml:space="preserve">NDICIHR INTPA/2022/446-672 for a 30 months action entitled: “Business and Community Actions to Eliminate Child Labour in the Sugar and Rice Supply Chains in Uganda”. This Action will be implemented in Eastern region of Uganda </w:t>
      </w:r>
      <w:proofErr w:type="spellStart"/>
      <w:r w:rsidR="00C87E96" w:rsidRPr="00C25941">
        <w:rPr>
          <w:rFonts w:ascii="Arial Narrow" w:hAnsi="Arial Narrow" w:cs="Arial"/>
        </w:rPr>
        <w:t>particulary</w:t>
      </w:r>
      <w:proofErr w:type="spellEnd"/>
      <w:r w:rsidR="00C87E96" w:rsidRPr="00C25941">
        <w:rPr>
          <w:rFonts w:ascii="Arial Narrow" w:hAnsi="Arial Narrow" w:cs="Arial"/>
        </w:rPr>
        <w:t xml:space="preserve"> in the districts of </w:t>
      </w:r>
      <w:proofErr w:type="spellStart"/>
      <w:r w:rsidR="00C87E96" w:rsidRPr="00C25941">
        <w:rPr>
          <w:rFonts w:ascii="Arial Narrow" w:hAnsi="Arial Narrow" w:cs="Arial"/>
        </w:rPr>
        <w:t>Igan</w:t>
      </w:r>
      <w:r w:rsidR="0021171E">
        <w:rPr>
          <w:rFonts w:ascii="Arial Narrow" w:hAnsi="Arial Narrow" w:cs="Arial"/>
        </w:rPr>
        <w:t>ga</w:t>
      </w:r>
      <w:proofErr w:type="spellEnd"/>
      <w:r w:rsidR="00C87E96" w:rsidRPr="00C25941">
        <w:rPr>
          <w:rFonts w:ascii="Arial Narrow" w:hAnsi="Arial Narrow" w:cs="Arial"/>
        </w:rPr>
        <w:t xml:space="preserve">, </w:t>
      </w:r>
      <w:proofErr w:type="spellStart"/>
      <w:r w:rsidR="00C87E96" w:rsidRPr="00C25941">
        <w:rPr>
          <w:rFonts w:ascii="Arial Narrow" w:hAnsi="Arial Narrow" w:cs="Arial"/>
        </w:rPr>
        <w:t>Kaliro</w:t>
      </w:r>
      <w:proofErr w:type="spellEnd"/>
      <w:r w:rsidR="00C87E96" w:rsidRPr="00C25941">
        <w:rPr>
          <w:rFonts w:ascii="Arial Narrow" w:hAnsi="Arial Narrow" w:cs="Arial"/>
        </w:rPr>
        <w:t xml:space="preserve"> and </w:t>
      </w:r>
      <w:proofErr w:type="spellStart"/>
      <w:r w:rsidR="00C87E96" w:rsidRPr="00C25941">
        <w:rPr>
          <w:rFonts w:ascii="Arial Narrow" w:hAnsi="Arial Narrow" w:cs="Arial"/>
        </w:rPr>
        <w:t>Bugiri</w:t>
      </w:r>
      <w:proofErr w:type="spellEnd"/>
      <w:r w:rsidR="00C87E96" w:rsidRPr="00C25941">
        <w:rPr>
          <w:rFonts w:ascii="Arial Narrow" w:hAnsi="Arial Narrow" w:cs="Arial"/>
        </w:rPr>
        <w:t xml:space="preserve"> in Busoga sub region.</w:t>
      </w:r>
    </w:p>
    <w:p w14:paraId="7317CA37" w14:textId="77777777" w:rsidR="000104FA" w:rsidRPr="00C25941" w:rsidRDefault="000104FA" w:rsidP="000104FA">
      <w:pPr>
        <w:spacing w:after="0"/>
        <w:jc w:val="both"/>
        <w:rPr>
          <w:rFonts w:ascii="Arial Narrow" w:hAnsi="Arial Narrow" w:cs="Arial"/>
        </w:rPr>
      </w:pPr>
    </w:p>
    <w:p w14:paraId="72B5A367" w14:textId="40E6F4AF" w:rsidR="00343B4B" w:rsidRPr="00C25941" w:rsidRDefault="00C87E96" w:rsidP="000104FA">
      <w:pPr>
        <w:spacing w:after="0"/>
        <w:jc w:val="both"/>
        <w:rPr>
          <w:rFonts w:ascii="Arial Narrow" w:hAnsi="Arial Narrow" w:cs="Arial"/>
        </w:rPr>
      </w:pPr>
      <w:r w:rsidRPr="00C25941">
        <w:rPr>
          <w:rFonts w:ascii="Arial Narrow" w:hAnsi="Arial Narrow" w:cs="Arial"/>
        </w:rPr>
        <w:t>The over</w:t>
      </w:r>
      <w:r w:rsidR="00211F39" w:rsidRPr="00C25941">
        <w:rPr>
          <w:rFonts w:ascii="Arial Narrow" w:hAnsi="Arial Narrow" w:cs="Arial"/>
        </w:rPr>
        <w:t xml:space="preserve">all objective of the project is to reduce child labour in Eastern Uganda through </w:t>
      </w:r>
      <w:r w:rsidR="00F43C02" w:rsidRPr="00C25941">
        <w:rPr>
          <w:rFonts w:ascii="Arial Narrow" w:hAnsi="Arial Narrow" w:cs="Arial"/>
        </w:rPr>
        <w:t>strengthened civil society action. The</w:t>
      </w:r>
      <w:r w:rsidR="006E5874" w:rsidRPr="00C25941">
        <w:rPr>
          <w:rFonts w:ascii="Arial Narrow" w:hAnsi="Arial Narrow" w:cs="Arial"/>
        </w:rPr>
        <w:t xml:space="preserve"> specific objective of the action is to prevent and reduce child labour in the sugar and rice supply chains of Busoga sub</w:t>
      </w:r>
      <w:r w:rsidR="0021171E">
        <w:rPr>
          <w:rFonts w:ascii="Arial Narrow" w:hAnsi="Arial Narrow" w:cs="Arial"/>
        </w:rPr>
        <w:t xml:space="preserve"> region </w:t>
      </w:r>
      <w:r w:rsidR="006C2EF8" w:rsidRPr="00C25941">
        <w:rPr>
          <w:rFonts w:ascii="Arial Narrow" w:hAnsi="Arial Narrow" w:cs="Arial"/>
        </w:rPr>
        <w:t>through strengthened capacity of and partnerships between communities, CSOs, duty bearers and businesses.</w:t>
      </w:r>
    </w:p>
    <w:p w14:paraId="3D4A9756" w14:textId="77777777" w:rsidR="006C2EF8" w:rsidRPr="00C25941" w:rsidRDefault="006C2EF8" w:rsidP="000104FA">
      <w:pPr>
        <w:spacing w:after="0"/>
        <w:jc w:val="both"/>
        <w:rPr>
          <w:rFonts w:ascii="Arial Narrow" w:hAnsi="Arial Narrow" w:cs="Arial"/>
        </w:rPr>
      </w:pPr>
    </w:p>
    <w:p w14:paraId="719C8DE3" w14:textId="4BC88F8D" w:rsidR="005F2CA4" w:rsidRPr="00C25941" w:rsidRDefault="005F2CA4" w:rsidP="000104FA">
      <w:pPr>
        <w:spacing w:after="0"/>
        <w:jc w:val="both"/>
        <w:rPr>
          <w:rFonts w:ascii="Arial Narrow" w:hAnsi="Arial Narrow" w:cs="Arial"/>
        </w:rPr>
      </w:pPr>
      <w:r w:rsidRPr="00C25941">
        <w:rPr>
          <w:rFonts w:ascii="Arial Narrow" w:hAnsi="Arial Narrow" w:cs="Arial"/>
        </w:rPr>
        <w:t xml:space="preserve">The logic of this intervention is premised on the </w:t>
      </w:r>
      <w:r w:rsidR="00BC3BB5" w:rsidRPr="00C25941">
        <w:rPr>
          <w:rFonts w:ascii="Arial Narrow" w:hAnsi="Arial Narrow" w:cs="Arial"/>
        </w:rPr>
        <w:t>evidence that child labour is increasing, with rising poverty levels in recent years in Busoga sub region leading to an acceleration of the worst forms of child labour,</w:t>
      </w:r>
      <w:r w:rsidR="00056306">
        <w:rPr>
          <w:rFonts w:ascii="Arial Narrow" w:hAnsi="Arial Narrow" w:cs="Arial"/>
        </w:rPr>
        <w:t xml:space="preserve"> </w:t>
      </w:r>
      <w:r w:rsidR="00BC3BB5" w:rsidRPr="00C25941">
        <w:rPr>
          <w:rFonts w:ascii="Arial Narrow" w:hAnsi="Arial Narrow" w:cs="Arial"/>
        </w:rPr>
        <w:t>particularly in rice and sugarcane supply chains. Given the role of the private sector in child labour, it is essential that businesses participate in</w:t>
      </w:r>
      <w:r w:rsidR="0021171E">
        <w:rPr>
          <w:rFonts w:ascii="Arial Narrow" w:hAnsi="Arial Narrow" w:cs="Arial"/>
        </w:rPr>
        <w:t xml:space="preserve"> </w:t>
      </w:r>
      <w:r w:rsidR="00BC3BB5" w:rsidRPr="00C25941">
        <w:rPr>
          <w:rFonts w:ascii="Arial Narrow" w:hAnsi="Arial Narrow" w:cs="Arial"/>
        </w:rPr>
        <w:t>designing responsive solutions that improve their corporate social responsibility</w:t>
      </w:r>
      <w:r w:rsidR="000579C6" w:rsidRPr="00C25941">
        <w:rPr>
          <w:rFonts w:ascii="Arial Narrow" w:hAnsi="Arial Narrow" w:cs="Arial"/>
        </w:rPr>
        <w:t xml:space="preserve"> with a human rights lens, to be taken forward</w:t>
      </w:r>
      <w:r w:rsidR="007C0D26" w:rsidRPr="00C25941">
        <w:rPr>
          <w:rFonts w:ascii="Arial Narrow" w:hAnsi="Arial Narrow" w:cs="Arial"/>
        </w:rPr>
        <w:t xml:space="preserve"> with ownership from the sector and str</w:t>
      </w:r>
      <w:r w:rsidR="0021171E">
        <w:rPr>
          <w:rFonts w:ascii="Arial Narrow" w:hAnsi="Arial Narrow" w:cs="Arial"/>
        </w:rPr>
        <w:t>eng</w:t>
      </w:r>
      <w:r w:rsidR="007C0D26" w:rsidRPr="00C25941">
        <w:rPr>
          <w:rFonts w:ascii="Arial Narrow" w:hAnsi="Arial Narrow" w:cs="Arial"/>
        </w:rPr>
        <w:t>thened local structures to hold them accountable. For this ch</w:t>
      </w:r>
      <w:r w:rsidR="0021171E">
        <w:rPr>
          <w:rFonts w:ascii="Arial Narrow" w:hAnsi="Arial Narrow" w:cs="Arial"/>
        </w:rPr>
        <w:t>an</w:t>
      </w:r>
      <w:r w:rsidR="007C0D26" w:rsidRPr="00C25941">
        <w:rPr>
          <w:rFonts w:ascii="Arial Narrow" w:hAnsi="Arial Narrow" w:cs="Arial"/>
        </w:rPr>
        <w:t xml:space="preserve">ge to be sustained, poverty must be addressed as a root cause, with improved support mechanisms in place to build </w:t>
      </w:r>
      <w:proofErr w:type="spellStart"/>
      <w:r w:rsidR="007C0D26" w:rsidRPr="00C25941">
        <w:rPr>
          <w:rFonts w:ascii="Arial Narrow" w:hAnsi="Arial Narrow" w:cs="Arial"/>
        </w:rPr>
        <w:t>resilence</w:t>
      </w:r>
      <w:proofErr w:type="spellEnd"/>
      <w:r w:rsidR="007C0D26" w:rsidRPr="00C25941">
        <w:rPr>
          <w:rFonts w:ascii="Arial Narrow" w:hAnsi="Arial Narrow" w:cs="Arial"/>
        </w:rPr>
        <w:t xml:space="preserve"> against all forms of child labour.</w:t>
      </w:r>
    </w:p>
    <w:p w14:paraId="1DFC40E4" w14:textId="77777777" w:rsidR="007C0D26" w:rsidRPr="00C25941" w:rsidRDefault="007C0D26" w:rsidP="000104FA">
      <w:pPr>
        <w:spacing w:after="0"/>
        <w:jc w:val="both"/>
        <w:rPr>
          <w:rFonts w:ascii="Arial Narrow" w:hAnsi="Arial Narrow" w:cs="Arial"/>
        </w:rPr>
      </w:pPr>
    </w:p>
    <w:p w14:paraId="3E975497" w14:textId="784BF894" w:rsidR="00C93E21" w:rsidRPr="00C25941" w:rsidRDefault="007C0D26" w:rsidP="000104FA">
      <w:pPr>
        <w:spacing w:after="0"/>
        <w:jc w:val="both"/>
        <w:rPr>
          <w:rFonts w:ascii="Arial Narrow" w:hAnsi="Arial Narrow" w:cs="Arial"/>
        </w:rPr>
      </w:pPr>
      <w:r w:rsidRPr="00C25941">
        <w:rPr>
          <w:rFonts w:ascii="Arial Narrow" w:hAnsi="Arial Narrow" w:cs="Arial"/>
        </w:rPr>
        <w:t xml:space="preserve">To achieve the outcome to prevent and reduce child labour in the sugar and rice </w:t>
      </w:r>
      <w:r w:rsidR="006D3D47" w:rsidRPr="00C25941">
        <w:rPr>
          <w:rFonts w:ascii="Arial Narrow" w:hAnsi="Arial Narrow" w:cs="Arial"/>
        </w:rPr>
        <w:t>supply chains of Busoga through strengthened capacity of and partnerships between communities</w:t>
      </w:r>
      <w:r w:rsidR="007D133E" w:rsidRPr="00C25941">
        <w:rPr>
          <w:rFonts w:ascii="Arial Narrow" w:hAnsi="Arial Narrow" w:cs="Arial"/>
        </w:rPr>
        <w:t>, CSOs (Civil Society Organisation), duty bearer</w:t>
      </w:r>
      <w:r w:rsidR="00056306">
        <w:rPr>
          <w:rFonts w:ascii="Arial Narrow" w:hAnsi="Arial Narrow" w:cs="Arial"/>
        </w:rPr>
        <w:t>s</w:t>
      </w:r>
      <w:r w:rsidR="007D133E" w:rsidRPr="00C25941">
        <w:rPr>
          <w:rFonts w:ascii="Arial Narrow" w:hAnsi="Arial Narrow" w:cs="Arial"/>
        </w:rPr>
        <w:t xml:space="preserve"> and businesses; these stakeholder groups require improved knowledge, skills and resources to transform their attitudes, beliefs and practices to protect children from abuse and exploitation in the sugar and rice supply</w:t>
      </w:r>
      <w:r w:rsidR="0021171E">
        <w:rPr>
          <w:rFonts w:ascii="Arial Narrow" w:hAnsi="Arial Narrow" w:cs="Arial"/>
        </w:rPr>
        <w:t xml:space="preserve"> </w:t>
      </w:r>
      <w:r w:rsidR="007D133E" w:rsidRPr="00C25941">
        <w:rPr>
          <w:rFonts w:ascii="Arial Narrow" w:hAnsi="Arial Narrow" w:cs="Arial"/>
        </w:rPr>
        <w:t>chains</w:t>
      </w:r>
      <w:r w:rsidR="00056306">
        <w:rPr>
          <w:rFonts w:ascii="Arial Narrow" w:hAnsi="Arial Narrow" w:cs="Arial"/>
        </w:rPr>
        <w:t xml:space="preserve"> </w:t>
      </w:r>
      <w:r w:rsidR="007D133E" w:rsidRPr="00C25941">
        <w:rPr>
          <w:rFonts w:ascii="Arial Narrow" w:hAnsi="Arial Narrow" w:cs="Arial"/>
        </w:rPr>
        <w:t>(Output 1). Building on the improved capacity of these stakeholders, the action will facilitate the development of new and strengthened district ordinances, compliance and response mechanism to prevent and reduce child labour in the rice and sugar supply chains (Output 2). To sustainably address the root cause, vulnerable households with children affected or at risk will build their resil</w:t>
      </w:r>
      <w:r w:rsidR="0021171E">
        <w:rPr>
          <w:rFonts w:ascii="Arial Narrow" w:hAnsi="Arial Narrow" w:cs="Arial"/>
        </w:rPr>
        <w:t>i</w:t>
      </w:r>
      <w:r w:rsidR="007D133E" w:rsidRPr="00C25941">
        <w:rPr>
          <w:rFonts w:ascii="Arial Narrow" w:hAnsi="Arial Narrow" w:cs="Arial"/>
        </w:rPr>
        <w:t xml:space="preserve">ence against child labour through viable alternative livelihoods and social protection strategies (Output 3). </w:t>
      </w:r>
    </w:p>
    <w:p w14:paraId="4E950164" w14:textId="77777777" w:rsidR="00C93E21" w:rsidRPr="00C25941" w:rsidRDefault="00C93E21" w:rsidP="000104FA">
      <w:pPr>
        <w:spacing w:after="0"/>
        <w:jc w:val="both"/>
        <w:rPr>
          <w:rFonts w:ascii="Arial Narrow" w:hAnsi="Arial Narrow" w:cs="Arial"/>
        </w:rPr>
      </w:pPr>
    </w:p>
    <w:p w14:paraId="45633FAE" w14:textId="77777777" w:rsidR="00343B4B" w:rsidRPr="00C25941" w:rsidRDefault="00343B4B" w:rsidP="000104FA">
      <w:pPr>
        <w:spacing w:after="0"/>
        <w:jc w:val="both"/>
        <w:rPr>
          <w:rFonts w:ascii="Arial Narrow" w:hAnsi="Arial Narrow" w:cs="Arial"/>
        </w:rPr>
      </w:pPr>
      <w:r w:rsidRPr="00C25941">
        <w:rPr>
          <w:rFonts w:ascii="Arial Narrow" w:hAnsi="Arial Narrow" w:cs="Arial"/>
        </w:rPr>
        <w:t xml:space="preserve">We are looking forward to an impactful implementation of this </w:t>
      </w:r>
      <w:r w:rsidR="00C93E21" w:rsidRPr="00C25941">
        <w:rPr>
          <w:rFonts w:ascii="Arial Narrow" w:hAnsi="Arial Narrow" w:cs="Arial"/>
        </w:rPr>
        <w:t>Action</w:t>
      </w:r>
      <w:r w:rsidRPr="00C25941">
        <w:rPr>
          <w:rFonts w:ascii="Arial Narrow" w:hAnsi="Arial Narrow" w:cs="Arial"/>
        </w:rPr>
        <w:t>.</w:t>
      </w:r>
    </w:p>
    <w:p w14:paraId="42EEDB0C" w14:textId="77777777" w:rsidR="00056306" w:rsidRDefault="00056306" w:rsidP="000104FA">
      <w:pPr>
        <w:spacing w:after="0"/>
        <w:jc w:val="both"/>
        <w:rPr>
          <w:rFonts w:ascii="Arial Narrow" w:hAnsi="Arial Narrow" w:cs="Arial"/>
        </w:rPr>
      </w:pPr>
    </w:p>
    <w:p w14:paraId="0B8ED4B3" w14:textId="158C503C" w:rsidR="000C2A63" w:rsidRPr="00C25941" w:rsidRDefault="000C2A63" w:rsidP="000104FA">
      <w:pPr>
        <w:spacing w:after="0"/>
        <w:jc w:val="both"/>
        <w:rPr>
          <w:rFonts w:ascii="Arial Narrow" w:hAnsi="Arial Narrow" w:cs="Arial"/>
        </w:rPr>
      </w:pPr>
      <w:r w:rsidRPr="00C25941">
        <w:rPr>
          <w:rFonts w:ascii="Arial Narrow" w:hAnsi="Arial Narrow" w:cs="Arial"/>
        </w:rPr>
        <w:t>Yours Sincerely,</w:t>
      </w:r>
    </w:p>
    <w:p w14:paraId="01828C61" w14:textId="77777777" w:rsidR="000C2A63" w:rsidRPr="00C25941" w:rsidRDefault="000C2A63" w:rsidP="000104FA">
      <w:pPr>
        <w:spacing w:after="0"/>
        <w:jc w:val="both"/>
        <w:rPr>
          <w:rFonts w:ascii="Arial Narrow" w:hAnsi="Arial Narrow" w:cs="Arial"/>
        </w:rPr>
      </w:pPr>
    </w:p>
    <w:p w14:paraId="0850254E" w14:textId="77777777" w:rsidR="000C2A63" w:rsidRPr="00C25941" w:rsidRDefault="000C2A63" w:rsidP="000104FA">
      <w:pPr>
        <w:spacing w:after="0"/>
        <w:jc w:val="both"/>
        <w:rPr>
          <w:rFonts w:ascii="Arial Narrow" w:hAnsi="Arial Narrow" w:cs="Arial"/>
        </w:rPr>
      </w:pPr>
      <w:r w:rsidRPr="00C25941">
        <w:rPr>
          <w:rFonts w:ascii="Arial Narrow" w:hAnsi="Arial Narrow" w:cs="Arial"/>
        </w:rPr>
        <w:t>Grace Mukwaya – Lule</w:t>
      </w:r>
    </w:p>
    <w:p w14:paraId="05B3E06E" w14:textId="2F7E09E0" w:rsidR="000C2A63" w:rsidRDefault="000C2A63" w:rsidP="000104FA">
      <w:pPr>
        <w:spacing w:after="0"/>
        <w:jc w:val="both"/>
        <w:rPr>
          <w:rFonts w:ascii="Arial Narrow" w:hAnsi="Arial Narrow" w:cs="Arial"/>
          <w:b/>
          <w:u w:val="single"/>
        </w:rPr>
      </w:pPr>
      <w:r w:rsidRPr="00C25941">
        <w:rPr>
          <w:rFonts w:ascii="Arial Narrow" w:hAnsi="Arial Narrow" w:cs="Arial"/>
          <w:b/>
          <w:u w:val="single"/>
        </w:rPr>
        <w:t>Executive Director</w:t>
      </w:r>
    </w:p>
    <w:p w14:paraId="3ED24C72" w14:textId="33BF8597" w:rsidR="002A6D24" w:rsidRPr="00C25941" w:rsidRDefault="0036325F" w:rsidP="002A6D24">
      <w:pPr>
        <w:spacing w:after="0"/>
        <w:jc w:val="center"/>
        <w:rPr>
          <w:rFonts w:ascii="Arial Narrow" w:hAnsi="Arial Narrow" w:cs="Arial"/>
          <w:b/>
          <w:u w:val="single"/>
        </w:rPr>
      </w:pPr>
      <w:r>
        <w:rPr>
          <w:noProof/>
          <w:lang w:val="en-US" w:eastAsia="en-US"/>
        </w:rPr>
        <w:drawing>
          <wp:anchor distT="0" distB="0" distL="114300" distR="114300" simplePos="0" relativeHeight="251658240" behindDoc="0" locked="0" layoutInCell="1" allowOverlap="1" wp14:anchorId="20C7C629" wp14:editId="46614A38">
            <wp:simplePos x="0" y="0"/>
            <wp:positionH relativeFrom="column">
              <wp:posOffset>4048125</wp:posOffset>
            </wp:positionH>
            <wp:positionV relativeFrom="paragraph">
              <wp:posOffset>419100</wp:posOffset>
            </wp:positionV>
            <wp:extent cx="1829435" cy="720090"/>
            <wp:effectExtent l="0" t="0" r="0" b="381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29435" cy="720090"/>
                    </a:xfrm>
                    <a:prstGeom prst="rect">
                      <a:avLst/>
                    </a:prstGeom>
                  </pic:spPr>
                </pic:pic>
              </a:graphicData>
            </a:graphic>
            <wp14:sizeRelH relativeFrom="page">
              <wp14:pctWidth>0</wp14:pctWidth>
            </wp14:sizeRelH>
            <wp14:sizeRelV relativeFrom="page">
              <wp14:pctHeight>0</wp14:pctHeight>
            </wp14:sizeRelV>
          </wp:anchor>
        </w:drawing>
      </w:r>
      <w:r>
        <w:rPr>
          <w:noProof/>
          <w:lang w:val="en-US" w:eastAsia="en-US"/>
        </w:rPr>
        <w:drawing>
          <wp:anchor distT="0" distB="0" distL="114300" distR="114300" simplePos="0" relativeHeight="251659264" behindDoc="0" locked="0" layoutInCell="1" allowOverlap="1" wp14:anchorId="27B6892D" wp14:editId="022A5368">
            <wp:simplePos x="0" y="0"/>
            <wp:positionH relativeFrom="margin">
              <wp:align>left</wp:align>
            </wp:positionH>
            <wp:positionV relativeFrom="paragraph">
              <wp:posOffset>916940</wp:posOffset>
            </wp:positionV>
            <wp:extent cx="3524250" cy="739140"/>
            <wp:effectExtent l="0" t="0" r="0" b="381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524250" cy="739140"/>
                    </a:xfrm>
                    <a:prstGeom prst="rect">
                      <a:avLst/>
                    </a:prstGeom>
                  </pic:spPr>
                </pic:pic>
              </a:graphicData>
            </a:graphic>
            <wp14:sizeRelH relativeFrom="page">
              <wp14:pctWidth>0</wp14:pctWidth>
            </wp14:sizeRelH>
            <wp14:sizeRelV relativeFrom="page">
              <wp14:pctHeight>0</wp14:pctHeight>
            </wp14:sizeRelV>
          </wp:anchor>
        </w:drawing>
      </w:r>
    </w:p>
    <w:sectPr w:rsidR="002A6D24" w:rsidRPr="00C25941" w:rsidSect="002A6D24">
      <w:headerReference w:type="default" r:id="rId14"/>
      <w:footerReference w:type="default" r:id="rId15"/>
      <w:headerReference w:type="first" r:id="rId16"/>
      <w:footerReference w:type="first" r:id="rId17"/>
      <w:pgSz w:w="11909" w:h="16834" w:code="9"/>
      <w:pgMar w:top="1440" w:right="1080" w:bottom="1440" w:left="1080" w:header="720" w:footer="288"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971E89" w14:textId="77777777" w:rsidR="00B21174" w:rsidRDefault="00B21174">
      <w:r>
        <w:separator/>
      </w:r>
    </w:p>
  </w:endnote>
  <w:endnote w:type="continuationSeparator" w:id="0">
    <w:p w14:paraId="49F54C25" w14:textId="77777777" w:rsidR="00B21174" w:rsidRDefault="00B211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Palatino Linotype">
    <w:panose1 w:val="02040502050505030304"/>
    <w:charset w:val="00"/>
    <w:family w:val="roman"/>
    <w:pitch w:val="variable"/>
    <w:sig w:usb0="E0000287" w:usb1="40000013" w:usb2="00000000" w:usb3="00000000" w:csb0="0000019F" w:csb1="00000000"/>
  </w:font>
  <w:font w:name="Arial Black">
    <w:panose1 w:val="020B0A04020102020204"/>
    <w:charset w:val="00"/>
    <w:family w:val="swiss"/>
    <w:pitch w:val="variable"/>
    <w:sig w:usb0="A00002AF" w:usb1="400078FB" w:usb2="00000000" w:usb3="00000000" w:csb0="0000009F" w:csb1="00000000"/>
  </w:font>
  <w:font w:name="MS Reference Sans Serif">
    <w:panose1 w:val="020B0604030504040204"/>
    <w:charset w:val="00"/>
    <w:family w:val="swiss"/>
    <w:pitch w:val="variable"/>
    <w:sig w:usb0="20000287" w:usb1="00000000" w:usb2="00000000" w:usb3="00000000" w:csb0="0000019F" w:csb1="00000000"/>
  </w:font>
  <w:font w:name="Gill Sans MT">
    <w:panose1 w:val="020B0502020104020203"/>
    <w:charset w:val="00"/>
    <w:family w:val="swiss"/>
    <w:pitch w:val="variable"/>
    <w:sig w:usb0="00000007" w:usb1="00000000" w:usb2="00000000" w:usb3="00000000" w:csb0="00000003" w:csb1="00000000"/>
  </w:font>
  <w:font w:name="Corbel">
    <w:panose1 w:val="020B0503020204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4DE7D9" w14:textId="77777777" w:rsidR="001413F3" w:rsidRPr="0067583F" w:rsidRDefault="001413F3">
    <w:pPr>
      <w:pStyle w:val="Footer"/>
      <w:jc w:val="right"/>
      <w:rPr>
        <w:rFonts w:ascii="Palatino Linotype" w:hAnsi="Palatino Linotype"/>
      </w:rPr>
    </w:pPr>
    <w:r w:rsidRPr="0067583F">
      <w:rPr>
        <w:rFonts w:ascii="Palatino Linotype" w:hAnsi="Palatino Linotype"/>
      </w:rPr>
      <w:fldChar w:fldCharType="begin"/>
    </w:r>
    <w:r w:rsidRPr="0067583F">
      <w:rPr>
        <w:rFonts w:ascii="Palatino Linotype" w:hAnsi="Palatino Linotype"/>
      </w:rPr>
      <w:instrText xml:space="preserve"> PAGE   \* MERGEFORMAT </w:instrText>
    </w:r>
    <w:r w:rsidRPr="0067583F">
      <w:rPr>
        <w:rFonts w:ascii="Palatino Linotype" w:hAnsi="Palatino Linotype"/>
      </w:rPr>
      <w:fldChar w:fldCharType="separate"/>
    </w:r>
    <w:r w:rsidR="00C25941">
      <w:rPr>
        <w:rFonts w:ascii="Palatino Linotype" w:hAnsi="Palatino Linotype"/>
        <w:noProof/>
      </w:rPr>
      <w:t>2</w:t>
    </w:r>
    <w:r w:rsidRPr="0067583F">
      <w:rPr>
        <w:rFonts w:ascii="Palatino Linotype" w:hAnsi="Palatino Linotype"/>
      </w:rPr>
      <w:fldChar w:fldCharType="end"/>
    </w:r>
  </w:p>
  <w:p w14:paraId="63C43AAF" w14:textId="77777777" w:rsidR="001413F3" w:rsidRPr="0085332C" w:rsidRDefault="001413F3">
    <w:pPr>
      <w:pStyle w:val="Footer"/>
      <w:rPr>
        <w:rFonts w:ascii="Palatino Linotype" w:hAnsi="Palatino Linotype"/>
        <w:i/>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D66A3E" w14:textId="77777777" w:rsidR="001413F3" w:rsidRDefault="001413F3" w:rsidP="005423DE">
    <w:pPr>
      <w:pStyle w:val="Footer"/>
      <w:pBdr>
        <w:bottom w:val="single" w:sz="6" w:space="1" w:color="auto"/>
      </w:pBdr>
      <w:tabs>
        <w:tab w:val="left" w:pos="600"/>
      </w:tabs>
      <w:spacing w:after="0"/>
      <w:ind w:left="-1440" w:right="-1440"/>
      <w:rPr>
        <w:rFonts w:ascii="MS Reference Sans Serif" w:hAnsi="MS Reference Sans Serif"/>
        <w:sz w:val="16"/>
        <w:szCs w:val="16"/>
      </w:rPr>
    </w:pPr>
  </w:p>
  <w:p w14:paraId="69B67B5A" w14:textId="41898627" w:rsidR="001413F3" w:rsidRPr="00A460D2" w:rsidRDefault="001413F3" w:rsidP="00FD1F7D">
    <w:pPr>
      <w:pStyle w:val="Footer"/>
      <w:tabs>
        <w:tab w:val="clear" w:pos="4320"/>
        <w:tab w:val="clear" w:pos="8640"/>
        <w:tab w:val="left" w:pos="-960"/>
        <w:tab w:val="left" w:pos="2280"/>
        <w:tab w:val="left" w:pos="4920"/>
        <w:tab w:val="left" w:pos="7560"/>
      </w:tabs>
      <w:spacing w:before="100" w:after="0"/>
      <w:ind w:right="-1440" w:firstLine="5"/>
      <w:rPr>
        <w:rFonts w:ascii="Corbel" w:hAnsi="Corbel" w:cs="Arial"/>
        <w:b/>
        <w:sz w:val="15"/>
        <w:szCs w:val="15"/>
      </w:rPr>
    </w:pPr>
    <w:r w:rsidRPr="00A460D2">
      <w:rPr>
        <w:rFonts w:ascii="Corbel" w:hAnsi="Corbel" w:cs="Arial"/>
        <w:b/>
        <w:sz w:val="15"/>
        <w:szCs w:val="15"/>
        <w:u w:val="single"/>
      </w:rPr>
      <w:t>Board Members:</w:t>
    </w:r>
  </w:p>
  <w:p w14:paraId="18A719B1" w14:textId="5842E7C4" w:rsidR="001413F3" w:rsidRPr="00597BD1" w:rsidRDefault="001413F3" w:rsidP="00FD1F7D">
    <w:pPr>
      <w:pStyle w:val="Footer"/>
      <w:tabs>
        <w:tab w:val="clear" w:pos="4320"/>
        <w:tab w:val="clear" w:pos="8640"/>
        <w:tab w:val="left" w:pos="-960"/>
        <w:tab w:val="left" w:pos="2280"/>
        <w:tab w:val="left" w:pos="4920"/>
        <w:tab w:val="left" w:pos="7560"/>
      </w:tabs>
      <w:spacing w:after="0"/>
      <w:ind w:right="-1440"/>
      <w:rPr>
        <w:rFonts w:ascii="Corbel" w:hAnsi="Corbel" w:cs="Arial"/>
        <w:sz w:val="15"/>
        <w:szCs w:val="15"/>
      </w:rPr>
    </w:pPr>
    <w:r w:rsidRPr="00597BD1">
      <w:rPr>
        <w:rFonts w:ascii="Corbel" w:hAnsi="Corbel" w:cs="Arial"/>
        <w:sz w:val="15"/>
        <w:szCs w:val="15"/>
      </w:rPr>
      <w:t xml:space="preserve">Ms. </w:t>
    </w:r>
    <w:r w:rsidR="00F76CB8">
      <w:rPr>
        <w:rFonts w:ascii="Corbel" w:hAnsi="Corbel" w:cs="Arial"/>
        <w:sz w:val="15"/>
        <w:szCs w:val="15"/>
      </w:rPr>
      <w:t xml:space="preserve">Patricia </w:t>
    </w:r>
    <w:proofErr w:type="spellStart"/>
    <w:proofErr w:type="gramStart"/>
    <w:r w:rsidR="00416335">
      <w:rPr>
        <w:rFonts w:ascii="Corbel" w:hAnsi="Corbel" w:cs="Arial"/>
        <w:sz w:val="15"/>
        <w:szCs w:val="15"/>
      </w:rPr>
      <w:t>Atim</w:t>
    </w:r>
    <w:proofErr w:type="spellEnd"/>
    <w:r w:rsidR="00416335">
      <w:rPr>
        <w:rFonts w:ascii="Corbel" w:hAnsi="Corbel" w:cs="Arial"/>
        <w:sz w:val="15"/>
        <w:szCs w:val="15"/>
      </w:rPr>
      <w:t xml:space="preserve">  </w:t>
    </w:r>
    <w:proofErr w:type="spellStart"/>
    <w:r w:rsidR="00F76CB8">
      <w:rPr>
        <w:rFonts w:ascii="Corbel" w:hAnsi="Corbel" w:cs="Arial"/>
        <w:sz w:val="15"/>
        <w:szCs w:val="15"/>
      </w:rPr>
      <w:t>P’Odong</w:t>
    </w:r>
    <w:proofErr w:type="spellEnd"/>
    <w:proofErr w:type="gramEnd"/>
    <w:r>
      <w:rPr>
        <w:rFonts w:ascii="Corbel" w:hAnsi="Corbel" w:cs="Arial"/>
        <w:sz w:val="15"/>
        <w:szCs w:val="15"/>
      </w:rPr>
      <w:t>– Chairperso</w:t>
    </w:r>
    <w:r w:rsidR="00F76CB8">
      <w:rPr>
        <w:rFonts w:ascii="Corbel" w:hAnsi="Corbel" w:cs="Arial"/>
        <w:sz w:val="15"/>
        <w:szCs w:val="15"/>
      </w:rPr>
      <w:t xml:space="preserve">n          </w:t>
    </w:r>
    <w:proofErr w:type="spellStart"/>
    <w:r w:rsidRPr="00597BD1">
      <w:rPr>
        <w:rFonts w:ascii="Corbel" w:hAnsi="Corbel" w:cs="Arial"/>
        <w:sz w:val="15"/>
        <w:szCs w:val="15"/>
      </w:rPr>
      <w:t>Ms.</w:t>
    </w:r>
    <w:proofErr w:type="spellEnd"/>
    <w:r w:rsidRPr="00597BD1">
      <w:rPr>
        <w:rFonts w:ascii="Corbel" w:hAnsi="Corbel" w:cs="Arial"/>
        <w:sz w:val="15"/>
        <w:szCs w:val="15"/>
      </w:rPr>
      <w:t xml:space="preserve"> Sarah Nan</w:t>
    </w:r>
    <w:r>
      <w:rPr>
        <w:rFonts w:ascii="Corbel" w:hAnsi="Corbel" w:cs="Arial"/>
        <w:sz w:val="15"/>
        <w:szCs w:val="15"/>
      </w:rPr>
      <w:t>n</w:t>
    </w:r>
    <w:r w:rsidRPr="00597BD1">
      <w:rPr>
        <w:rFonts w:ascii="Corbel" w:hAnsi="Corbel" w:cs="Arial"/>
        <w:sz w:val="15"/>
        <w:szCs w:val="15"/>
      </w:rPr>
      <w:t xml:space="preserve">yanzi - Treasurer </w:t>
    </w:r>
    <w:r>
      <w:rPr>
        <w:rFonts w:ascii="Corbel" w:hAnsi="Corbel" w:cs="Arial"/>
        <w:sz w:val="15"/>
        <w:szCs w:val="15"/>
      </w:rPr>
      <w:t xml:space="preserve">            </w:t>
    </w:r>
    <w:r w:rsidR="003628E8">
      <w:rPr>
        <w:rFonts w:ascii="Corbel" w:hAnsi="Corbel" w:cs="Arial"/>
        <w:sz w:val="15"/>
        <w:szCs w:val="15"/>
      </w:rPr>
      <w:t xml:space="preserve"> </w:t>
    </w:r>
    <w:r>
      <w:rPr>
        <w:rFonts w:ascii="Corbel" w:hAnsi="Corbel" w:cs="Arial"/>
        <w:sz w:val="15"/>
        <w:szCs w:val="15"/>
      </w:rPr>
      <w:t xml:space="preserve">Mr. Abdullah Mayanja Kambugu - Board Member        Ms.  </w:t>
    </w:r>
    <w:r w:rsidRPr="00597BD1">
      <w:rPr>
        <w:rFonts w:ascii="Corbel" w:hAnsi="Corbel" w:cs="Arial"/>
        <w:sz w:val="15"/>
        <w:szCs w:val="15"/>
      </w:rPr>
      <w:t xml:space="preserve">Lilian Keene-Mugerwa </w:t>
    </w:r>
    <w:r>
      <w:rPr>
        <w:rFonts w:ascii="Corbel" w:hAnsi="Corbel" w:cs="Arial"/>
        <w:sz w:val="15"/>
        <w:szCs w:val="15"/>
      </w:rPr>
      <w:t>- Advisor</w:t>
    </w:r>
  </w:p>
  <w:p w14:paraId="5D9167A7" w14:textId="1881B8CC" w:rsidR="001413F3" w:rsidRDefault="001413F3" w:rsidP="00FD1F7D">
    <w:pPr>
      <w:pStyle w:val="Footer"/>
      <w:tabs>
        <w:tab w:val="clear" w:pos="4320"/>
        <w:tab w:val="clear" w:pos="8640"/>
        <w:tab w:val="left" w:pos="-960"/>
        <w:tab w:val="left" w:pos="2280"/>
        <w:tab w:val="left" w:pos="4920"/>
        <w:tab w:val="left" w:pos="8880"/>
      </w:tabs>
      <w:spacing w:after="0"/>
      <w:ind w:right="-1440"/>
      <w:rPr>
        <w:rFonts w:ascii="Corbel" w:hAnsi="Corbel" w:cs="Arial"/>
        <w:sz w:val="15"/>
        <w:szCs w:val="15"/>
      </w:rPr>
    </w:pPr>
    <w:r>
      <w:rPr>
        <w:rFonts w:ascii="Corbel" w:hAnsi="Corbel" w:cs="Arial"/>
        <w:sz w:val="15"/>
        <w:szCs w:val="15"/>
      </w:rPr>
      <w:t>Prof. Rwabukwali. B. Charles</w:t>
    </w:r>
    <w:r w:rsidRPr="00597BD1">
      <w:rPr>
        <w:rFonts w:ascii="Corbel" w:hAnsi="Corbel" w:cs="Arial"/>
        <w:sz w:val="15"/>
        <w:szCs w:val="15"/>
      </w:rPr>
      <w:t xml:space="preserve"> </w:t>
    </w:r>
    <w:r w:rsidR="003628E8">
      <w:rPr>
        <w:rFonts w:ascii="Corbel" w:hAnsi="Corbel" w:cs="Arial"/>
        <w:sz w:val="15"/>
        <w:szCs w:val="15"/>
      </w:rPr>
      <w:t xml:space="preserve">- Vice Chairperson   Dr. Fredrick Immanuel Kindi </w:t>
    </w:r>
    <w:r>
      <w:rPr>
        <w:rFonts w:ascii="Corbel" w:hAnsi="Corbel" w:cs="Arial"/>
        <w:sz w:val="15"/>
        <w:szCs w:val="15"/>
      </w:rPr>
      <w:t xml:space="preserve">- Board Member  </w:t>
    </w:r>
    <w:r w:rsidR="00F76CB8">
      <w:rPr>
        <w:rFonts w:ascii="Corbel" w:hAnsi="Corbel" w:cs="Arial"/>
        <w:sz w:val="15"/>
        <w:szCs w:val="15"/>
      </w:rPr>
      <w:t xml:space="preserve">  </w:t>
    </w:r>
    <w:r>
      <w:rPr>
        <w:rFonts w:ascii="Corbel" w:hAnsi="Corbel" w:cs="Arial"/>
        <w:sz w:val="15"/>
        <w:szCs w:val="15"/>
      </w:rPr>
      <w:t xml:space="preserve">Ms. Beatrice </w:t>
    </w:r>
    <w:proofErr w:type="spellStart"/>
    <w:r>
      <w:rPr>
        <w:rFonts w:ascii="Corbel" w:hAnsi="Corbel" w:cs="Arial"/>
        <w:sz w:val="15"/>
        <w:szCs w:val="15"/>
      </w:rPr>
      <w:t>Ngozi</w:t>
    </w:r>
    <w:proofErr w:type="spellEnd"/>
    <w:r>
      <w:rPr>
        <w:rFonts w:ascii="Corbel" w:hAnsi="Corbel" w:cs="Arial"/>
        <w:sz w:val="15"/>
        <w:szCs w:val="15"/>
      </w:rPr>
      <w:t xml:space="preserve"> </w:t>
    </w:r>
    <w:proofErr w:type="spellStart"/>
    <w:r>
      <w:rPr>
        <w:rFonts w:ascii="Corbel" w:hAnsi="Corbel" w:cs="Arial"/>
        <w:sz w:val="15"/>
        <w:szCs w:val="15"/>
      </w:rPr>
      <w:t>Mulindwa</w:t>
    </w:r>
    <w:proofErr w:type="spellEnd"/>
    <w:r>
      <w:rPr>
        <w:rFonts w:ascii="Corbel" w:hAnsi="Corbel" w:cs="Arial"/>
        <w:sz w:val="15"/>
        <w:szCs w:val="15"/>
      </w:rPr>
      <w:t xml:space="preserve">       – Board Member</w:t>
    </w:r>
  </w:p>
  <w:p w14:paraId="2E424F08" w14:textId="439B2AC6" w:rsidR="001413F3" w:rsidRPr="005D1E40" w:rsidRDefault="001413F3" w:rsidP="00FD1F7D">
    <w:pPr>
      <w:pStyle w:val="Footer"/>
      <w:tabs>
        <w:tab w:val="clear" w:pos="4320"/>
        <w:tab w:val="clear" w:pos="8640"/>
        <w:tab w:val="left" w:pos="-960"/>
        <w:tab w:val="left" w:pos="2280"/>
        <w:tab w:val="left" w:pos="4920"/>
        <w:tab w:val="left" w:pos="8880"/>
      </w:tabs>
      <w:spacing w:after="0"/>
      <w:ind w:left="240" w:right="-1440"/>
      <w:rPr>
        <w:rFonts w:ascii="Corbel" w:hAnsi="Corbel" w:cs="Arial"/>
        <w:sz w:val="15"/>
        <w:szCs w:val="15"/>
      </w:rPr>
    </w:pPr>
    <w:r>
      <w:rPr>
        <w:rFonts w:ascii="Corbel" w:hAnsi="Corbel" w:cs="Arial"/>
        <w:sz w:val="15"/>
        <w:szCs w:val="15"/>
      </w:rPr>
      <w:t xml:space="preserve">Ms. Rita Sembuya - Board Member                  </w:t>
    </w:r>
    <w:r w:rsidR="003628E8">
      <w:rPr>
        <w:rFonts w:ascii="Corbel" w:hAnsi="Corbel" w:cs="Arial"/>
        <w:sz w:val="15"/>
        <w:szCs w:val="15"/>
      </w:rPr>
      <w:t xml:space="preserve">       Ms. Grace Mukwaya Lule –</w:t>
    </w:r>
    <w:r w:rsidR="005B3965">
      <w:rPr>
        <w:rFonts w:ascii="Corbel" w:hAnsi="Corbel" w:cs="Arial"/>
        <w:sz w:val="15"/>
        <w:szCs w:val="15"/>
      </w:rPr>
      <w:t xml:space="preserve"> </w:t>
    </w:r>
    <w:r w:rsidR="003628E8">
      <w:rPr>
        <w:rFonts w:ascii="Corbel" w:hAnsi="Corbel" w:cs="Arial"/>
        <w:sz w:val="15"/>
        <w:szCs w:val="15"/>
      </w:rPr>
      <w:t>Board Secretary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1AF8D64" w14:textId="77777777" w:rsidR="00B21174" w:rsidRDefault="00B21174">
      <w:r>
        <w:separator/>
      </w:r>
    </w:p>
  </w:footnote>
  <w:footnote w:type="continuationSeparator" w:id="0">
    <w:p w14:paraId="6267C9E4" w14:textId="77777777" w:rsidR="00B21174" w:rsidRDefault="00B2117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C12C9E" w14:textId="77777777" w:rsidR="001413F3" w:rsidRDefault="00CE16FA" w:rsidP="005423DE">
    <w:pPr>
      <w:pStyle w:val="Header"/>
      <w:tabs>
        <w:tab w:val="clear" w:pos="4320"/>
        <w:tab w:val="clear" w:pos="8640"/>
      </w:tabs>
    </w:pPr>
    <w:r>
      <w:rPr>
        <w:noProof/>
        <w:lang w:val="en-US" w:eastAsia="en-US"/>
      </w:rPr>
      <w:drawing>
        <wp:anchor distT="0" distB="0" distL="114300" distR="114300" simplePos="0" relativeHeight="251658240" behindDoc="0" locked="0" layoutInCell="1" allowOverlap="1" wp14:anchorId="779EFEAB" wp14:editId="299CCC2D">
          <wp:simplePos x="0" y="0"/>
          <wp:positionH relativeFrom="column">
            <wp:posOffset>-594360</wp:posOffset>
          </wp:positionH>
          <wp:positionV relativeFrom="paragraph">
            <wp:posOffset>91440</wp:posOffset>
          </wp:positionV>
          <wp:extent cx="1238250" cy="1152525"/>
          <wp:effectExtent l="0" t="0" r="0" b="0"/>
          <wp:wrapSquare wrapText="bothSides"/>
          <wp:docPr id="2"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38250" cy="1152525"/>
                  </a:xfrm>
                  <a:prstGeom prst="rect">
                    <a:avLst/>
                  </a:prstGeom>
                  <a:noFill/>
                  <a:ln>
                    <a:noFill/>
                  </a:ln>
                </pic:spPr>
              </pic:pic>
            </a:graphicData>
          </a:graphic>
          <wp14:sizeRelH relativeFrom="page">
            <wp14:pctWidth>0</wp14:pctWidth>
          </wp14:sizeRelH>
          <wp14:sizeRelV relativeFrom="page">
            <wp14:pctHeight>0</wp14:pctHeight>
          </wp14:sizeRelV>
        </wp:anchor>
      </w:drawing>
    </w:r>
    <w:r w:rsidR="001413F3">
      <w:tab/>
    </w:r>
    <w:r w:rsidR="001413F3">
      <w:tab/>
    </w:r>
    <w:r w:rsidR="001413F3">
      <w:tab/>
    </w:r>
    <w:r w:rsidR="001413F3">
      <w:tab/>
    </w:r>
    <w:r w:rsidR="001413F3">
      <w:tab/>
    </w:r>
    <w:r w:rsidR="001413F3">
      <w:tab/>
    </w:r>
    <w:r w:rsidR="001413F3">
      <w:tab/>
    </w:r>
    <w:r w:rsidR="001413F3">
      <w:tab/>
    </w:r>
    <w:r w:rsidR="001413F3">
      <w:tab/>
    </w:r>
    <w:r w:rsidR="001413F3">
      <w:tab/>
    </w:r>
    <w:r w:rsidR="001413F3">
      <w:tab/>
    </w:r>
    <w:r w:rsidR="001413F3">
      <w:tab/>
    </w:r>
    <w:r w:rsidR="001413F3">
      <w:tab/>
    </w:r>
  </w:p>
  <w:p w14:paraId="75D96D21" w14:textId="77777777" w:rsidR="001413F3" w:rsidRDefault="001413F3" w:rsidP="005423DE">
    <w:pPr>
      <w:pStyle w:val="Header"/>
      <w:tabs>
        <w:tab w:val="clear" w:pos="4320"/>
        <w:tab w:val="clear" w:pos="8640"/>
      </w:tabs>
    </w:pPr>
  </w:p>
  <w:p w14:paraId="313C92FC" w14:textId="77777777" w:rsidR="003433D9" w:rsidRPr="003433D9" w:rsidRDefault="003433D9" w:rsidP="003433D9">
    <w:pPr>
      <w:pStyle w:val="NoSpacing"/>
      <w:jc w:val="both"/>
      <w:rPr>
        <w:rFonts w:ascii="Arial Narrow" w:hAnsi="Arial Narrow"/>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A7A6CA" w14:textId="77777777" w:rsidR="001413F3" w:rsidRPr="000422E7" w:rsidRDefault="00CE16FA" w:rsidP="002A6D24">
    <w:pPr>
      <w:pStyle w:val="Header"/>
      <w:tabs>
        <w:tab w:val="clear" w:pos="4320"/>
        <w:tab w:val="clear" w:pos="8640"/>
        <w:tab w:val="left" w:pos="1560"/>
      </w:tabs>
      <w:ind w:right="-1440"/>
      <w:rPr>
        <w:rFonts w:ascii="Arial Black" w:hAnsi="Arial Black"/>
        <w:color w:val="808000"/>
        <w:sz w:val="44"/>
        <w:szCs w:val="44"/>
      </w:rPr>
    </w:pPr>
    <w:r>
      <w:rPr>
        <w:noProof/>
        <w:lang w:val="en-US" w:eastAsia="en-US"/>
      </w:rPr>
      <w:drawing>
        <wp:anchor distT="0" distB="0" distL="114300" distR="114300" simplePos="0" relativeHeight="251657216" behindDoc="0" locked="0" layoutInCell="1" allowOverlap="1" wp14:anchorId="7F519D1B" wp14:editId="5915359D">
          <wp:simplePos x="0" y="0"/>
          <wp:positionH relativeFrom="column">
            <wp:posOffset>-670560</wp:posOffset>
          </wp:positionH>
          <wp:positionV relativeFrom="paragraph">
            <wp:posOffset>472440</wp:posOffset>
          </wp:positionV>
          <wp:extent cx="1238250" cy="1152525"/>
          <wp:effectExtent l="0" t="0" r="0" b="9525"/>
          <wp:wrapSquare wrapText="bothSides"/>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38250" cy="1152525"/>
                  </a:xfrm>
                  <a:prstGeom prst="rect">
                    <a:avLst/>
                  </a:prstGeom>
                  <a:noFill/>
                  <a:ln>
                    <a:noFill/>
                  </a:ln>
                </pic:spPr>
              </pic:pic>
            </a:graphicData>
          </a:graphic>
          <wp14:sizeRelH relativeFrom="page">
            <wp14:pctWidth>0</wp14:pctWidth>
          </wp14:sizeRelH>
          <wp14:sizeRelV relativeFrom="page">
            <wp14:pctHeight>0</wp14:pctHeight>
          </wp14:sizeRelV>
        </wp:anchor>
      </w:drawing>
    </w:r>
    <w:r w:rsidR="001413F3" w:rsidRPr="000422E7">
      <w:rPr>
        <w:rFonts w:ascii="Arial Black" w:hAnsi="Arial Black"/>
        <w:color w:val="808000"/>
        <w:sz w:val="44"/>
        <w:szCs w:val="44"/>
      </w:rPr>
      <w:t>PLATFORM FOR LABOUR ACTION</w:t>
    </w:r>
  </w:p>
  <w:p w14:paraId="57B6637B" w14:textId="77777777" w:rsidR="001413F3" w:rsidRPr="000422E7" w:rsidRDefault="001413F3" w:rsidP="00153459">
    <w:pPr>
      <w:pBdr>
        <w:bottom w:val="single" w:sz="6" w:space="0" w:color="auto"/>
      </w:pBdr>
      <w:tabs>
        <w:tab w:val="left" w:pos="3480"/>
      </w:tabs>
      <w:ind w:right="-1440"/>
      <w:rPr>
        <w:rFonts w:ascii="MS Reference Sans Serif" w:hAnsi="MS Reference Sans Serif"/>
        <w:b/>
        <w:sz w:val="15"/>
        <w:szCs w:val="15"/>
      </w:rPr>
    </w:pPr>
    <w:r>
      <w:rPr>
        <w:rFonts w:ascii="MS Reference Sans Serif" w:hAnsi="MS Reference Sans Serif"/>
        <w:b/>
        <w:sz w:val="15"/>
        <w:szCs w:val="15"/>
      </w:rPr>
      <w:tab/>
    </w:r>
    <w:r w:rsidRPr="000422E7">
      <w:rPr>
        <w:rFonts w:ascii="MS Reference Sans Serif" w:hAnsi="MS Reference Sans Serif"/>
        <w:b/>
        <w:sz w:val="15"/>
        <w:szCs w:val="15"/>
      </w:rPr>
      <w:t>“</w:t>
    </w:r>
    <w:r w:rsidRPr="0026495B">
      <w:rPr>
        <w:rFonts w:ascii="MS Reference Sans Serif" w:hAnsi="MS Reference Sans Serif"/>
        <w:b/>
        <w:i/>
        <w:sz w:val="15"/>
        <w:szCs w:val="15"/>
      </w:rPr>
      <w:t>Advocates for vulnerable and marginalized workers”</w:t>
    </w:r>
  </w:p>
  <w:p w14:paraId="0B134632" w14:textId="77777777" w:rsidR="001413F3" w:rsidRPr="0026495B" w:rsidRDefault="001413F3" w:rsidP="005423DE">
    <w:pPr>
      <w:tabs>
        <w:tab w:val="left" w:pos="3480"/>
      </w:tabs>
      <w:spacing w:after="0"/>
      <w:ind w:right="-1440"/>
      <w:rPr>
        <w:rFonts w:ascii="Arial" w:hAnsi="Arial" w:cs="Arial"/>
        <w:i/>
        <w:sz w:val="15"/>
        <w:szCs w:val="15"/>
      </w:rPr>
    </w:pPr>
    <w:r>
      <w:rPr>
        <w:rFonts w:ascii="Gill Sans MT" w:hAnsi="Gill Sans MT"/>
        <w:i/>
        <w:sz w:val="16"/>
        <w:szCs w:val="16"/>
      </w:rPr>
      <w:tab/>
    </w:r>
    <w:r>
      <w:rPr>
        <w:rFonts w:ascii="Arial" w:hAnsi="Arial" w:cs="Arial"/>
        <w:i/>
        <w:sz w:val="15"/>
        <w:szCs w:val="15"/>
      </w:rPr>
      <w:t>Plot 14 Martyrs Lane Ntinda Off Old Kira Road,</w:t>
    </w:r>
    <w:r w:rsidRPr="0026495B">
      <w:rPr>
        <w:rFonts w:ascii="Arial" w:hAnsi="Arial" w:cs="Arial"/>
        <w:i/>
        <w:sz w:val="15"/>
        <w:szCs w:val="15"/>
      </w:rPr>
      <w:t xml:space="preserve"> P.O. Box 9714, Kampala - Uganda,</w:t>
    </w:r>
  </w:p>
  <w:p w14:paraId="7D789DD7" w14:textId="77777777" w:rsidR="001413F3" w:rsidRPr="0026495B" w:rsidRDefault="001413F3" w:rsidP="005423DE">
    <w:pPr>
      <w:tabs>
        <w:tab w:val="left" w:pos="2520"/>
      </w:tabs>
      <w:spacing w:after="0"/>
      <w:ind w:right="-1440"/>
      <w:rPr>
        <w:rFonts w:ascii="Arial" w:hAnsi="Arial" w:cs="Arial"/>
        <w:i/>
        <w:sz w:val="15"/>
        <w:szCs w:val="15"/>
      </w:rPr>
    </w:pPr>
    <w:r w:rsidRPr="0026495B">
      <w:rPr>
        <w:rFonts w:ascii="Arial" w:hAnsi="Arial" w:cs="Arial"/>
        <w:i/>
        <w:sz w:val="15"/>
        <w:szCs w:val="15"/>
      </w:rPr>
      <w:tab/>
      <w:t>Fax: 25</w:t>
    </w:r>
    <w:r>
      <w:rPr>
        <w:rFonts w:ascii="Arial" w:hAnsi="Arial" w:cs="Arial"/>
        <w:i/>
        <w:sz w:val="15"/>
        <w:szCs w:val="15"/>
      </w:rPr>
      <w:t>6 - 414 - 230142, Tel: 256 - 393</w:t>
    </w:r>
    <w:r w:rsidRPr="0026495B">
      <w:rPr>
        <w:rFonts w:ascii="Arial" w:hAnsi="Arial" w:cs="Arial"/>
        <w:i/>
        <w:sz w:val="15"/>
        <w:szCs w:val="15"/>
      </w:rPr>
      <w:t xml:space="preserve"> - 260196, 256 - 414 - 253383, Email: info@pla-uganda.org</w:t>
    </w:r>
  </w:p>
  <w:p w14:paraId="174C2B5B" w14:textId="77777777" w:rsidR="001413F3" w:rsidRPr="0026495B" w:rsidRDefault="001413F3" w:rsidP="005423DE">
    <w:pPr>
      <w:tabs>
        <w:tab w:val="left" w:pos="2640"/>
      </w:tabs>
      <w:spacing w:after="0"/>
      <w:ind w:right="-1440"/>
      <w:rPr>
        <w:rFonts w:ascii="Arial" w:hAnsi="Arial" w:cs="Arial"/>
        <w:i/>
        <w:sz w:val="15"/>
        <w:szCs w:val="15"/>
      </w:rPr>
    </w:pPr>
    <w:r w:rsidRPr="0026495B">
      <w:rPr>
        <w:rFonts w:ascii="Arial" w:hAnsi="Arial" w:cs="Arial"/>
        <w:i/>
        <w:sz w:val="15"/>
        <w:szCs w:val="15"/>
      </w:rPr>
      <w:tab/>
      <w:t xml:space="preserve">Lira District </w:t>
    </w:r>
    <w:r>
      <w:rPr>
        <w:rFonts w:ascii="Arial" w:hAnsi="Arial" w:cs="Arial"/>
        <w:i/>
        <w:sz w:val="15"/>
        <w:szCs w:val="15"/>
      </w:rPr>
      <w:t xml:space="preserve">Agricultural Block </w:t>
    </w:r>
    <w:r w:rsidRPr="0026495B">
      <w:rPr>
        <w:rFonts w:ascii="Arial" w:hAnsi="Arial" w:cs="Arial"/>
        <w:i/>
        <w:sz w:val="15"/>
        <w:szCs w:val="15"/>
      </w:rPr>
      <w:t xml:space="preserve">Office, </w:t>
    </w:r>
    <w:r>
      <w:rPr>
        <w:rFonts w:ascii="Arial" w:hAnsi="Arial" w:cs="Arial"/>
        <w:i/>
        <w:sz w:val="15"/>
        <w:szCs w:val="15"/>
      </w:rPr>
      <w:t>Erute Road</w:t>
    </w:r>
    <w:r w:rsidRPr="0026495B">
      <w:rPr>
        <w:rFonts w:ascii="Arial" w:hAnsi="Arial" w:cs="Arial"/>
        <w:i/>
        <w:sz w:val="15"/>
        <w:szCs w:val="15"/>
      </w:rPr>
      <w:t>: Tel: 256 - 473 - 320101, 256 - 473 - 420009</w:t>
    </w:r>
  </w:p>
  <w:p w14:paraId="60280B69" w14:textId="77777777" w:rsidR="001413F3" w:rsidRDefault="001413F3" w:rsidP="005423DE">
    <w:pPr>
      <w:tabs>
        <w:tab w:val="left" w:pos="3480"/>
      </w:tabs>
      <w:spacing w:after="0"/>
      <w:ind w:right="-1440"/>
      <w:rPr>
        <w:rFonts w:ascii="Arial" w:hAnsi="Arial" w:cs="Arial"/>
        <w:i/>
        <w:sz w:val="15"/>
        <w:szCs w:val="15"/>
      </w:rPr>
    </w:pPr>
    <w:r w:rsidRPr="0026495B">
      <w:rPr>
        <w:rFonts w:ascii="Arial" w:hAnsi="Arial" w:cs="Arial"/>
        <w:i/>
        <w:sz w:val="15"/>
        <w:szCs w:val="15"/>
      </w:rPr>
      <w:tab/>
    </w:r>
    <w:r>
      <w:rPr>
        <w:rFonts w:ascii="Arial" w:hAnsi="Arial" w:cs="Arial"/>
        <w:i/>
        <w:sz w:val="15"/>
        <w:szCs w:val="15"/>
      </w:rPr>
      <w:t>Bulolo Road, Iganga District Tel: +256 392177078</w:t>
    </w:r>
  </w:p>
  <w:p w14:paraId="7B4AB4AD" w14:textId="77777777" w:rsidR="001413F3" w:rsidRPr="0026495B" w:rsidRDefault="001413F3" w:rsidP="005423DE">
    <w:pPr>
      <w:tabs>
        <w:tab w:val="left" w:pos="3480"/>
      </w:tabs>
      <w:spacing w:after="0"/>
      <w:ind w:right="-1440"/>
      <w:rPr>
        <w:rFonts w:ascii="Arial" w:hAnsi="Arial" w:cs="Arial"/>
        <w:i/>
        <w:sz w:val="15"/>
        <w:szCs w:val="15"/>
      </w:rPr>
    </w:pPr>
    <w:r>
      <w:rPr>
        <w:rFonts w:ascii="Arial" w:hAnsi="Arial" w:cs="Arial"/>
        <w:i/>
        <w:sz w:val="15"/>
        <w:szCs w:val="15"/>
      </w:rPr>
      <w:t xml:space="preserve">                                                                                   Website: </w:t>
    </w:r>
    <w:r w:rsidRPr="0026495B">
      <w:rPr>
        <w:rFonts w:ascii="Arial" w:hAnsi="Arial" w:cs="Arial"/>
        <w:i/>
        <w:sz w:val="15"/>
        <w:szCs w:val="15"/>
      </w:rPr>
      <w:t>www.pla-uganda.org</w:t>
    </w:r>
  </w:p>
  <w:p w14:paraId="7C024283" w14:textId="77777777" w:rsidR="001413F3" w:rsidRDefault="001413F3" w:rsidP="005423DE">
    <w:pPr>
      <w:pStyle w:val="Header"/>
      <w:spacing w:after="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F0B79"/>
    <w:multiLevelType w:val="multilevel"/>
    <w:tmpl w:val="B3C06878"/>
    <w:lvl w:ilvl="0">
      <w:start w:val="2"/>
      <w:numFmt w:val="decimal"/>
      <w:lvlText w:val="%1"/>
      <w:lvlJc w:val="left"/>
      <w:pPr>
        <w:ind w:left="360" w:hanging="360"/>
      </w:pPr>
      <w:rPr>
        <w:rFonts w:cs="Times New Roman" w:hint="default"/>
        <w:b w:val="0"/>
      </w:rPr>
    </w:lvl>
    <w:lvl w:ilvl="1">
      <w:start w:val="1"/>
      <w:numFmt w:val="decimal"/>
      <w:lvlText w:val="%1.%2"/>
      <w:lvlJc w:val="left"/>
      <w:pPr>
        <w:ind w:left="360" w:hanging="360"/>
      </w:pPr>
      <w:rPr>
        <w:rFonts w:cs="Times New Roman" w:hint="default"/>
        <w:b w:val="0"/>
      </w:rPr>
    </w:lvl>
    <w:lvl w:ilvl="2">
      <w:start w:val="1"/>
      <w:numFmt w:val="decimal"/>
      <w:lvlText w:val="%1.%2.%3"/>
      <w:lvlJc w:val="left"/>
      <w:pPr>
        <w:ind w:left="720" w:hanging="720"/>
      </w:pPr>
      <w:rPr>
        <w:rFonts w:cs="Times New Roman" w:hint="default"/>
        <w:b w:val="0"/>
      </w:rPr>
    </w:lvl>
    <w:lvl w:ilvl="3">
      <w:start w:val="1"/>
      <w:numFmt w:val="decimal"/>
      <w:lvlText w:val="%1.%2.%3.%4"/>
      <w:lvlJc w:val="left"/>
      <w:pPr>
        <w:ind w:left="720" w:hanging="720"/>
      </w:pPr>
      <w:rPr>
        <w:rFonts w:cs="Times New Roman" w:hint="default"/>
        <w:b w:val="0"/>
      </w:rPr>
    </w:lvl>
    <w:lvl w:ilvl="4">
      <w:start w:val="1"/>
      <w:numFmt w:val="decimal"/>
      <w:lvlText w:val="%1.%2.%3.%4.%5"/>
      <w:lvlJc w:val="left"/>
      <w:pPr>
        <w:ind w:left="1080" w:hanging="1080"/>
      </w:pPr>
      <w:rPr>
        <w:rFonts w:cs="Times New Roman" w:hint="default"/>
        <w:b w:val="0"/>
      </w:rPr>
    </w:lvl>
    <w:lvl w:ilvl="5">
      <w:start w:val="1"/>
      <w:numFmt w:val="decimal"/>
      <w:lvlText w:val="%1.%2.%3.%4.%5.%6"/>
      <w:lvlJc w:val="left"/>
      <w:pPr>
        <w:ind w:left="1080" w:hanging="1080"/>
      </w:pPr>
      <w:rPr>
        <w:rFonts w:cs="Times New Roman" w:hint="default"/>
        <w:b w:val="0"/>
      </w:rPr>
    </w:lvl>
    <w:lvl w:ilvl="6">
      <w:start w:val="1"/>
      <w:numFmt w:val="decimal"/>
      <w:lvlText w:val="%1.%2.%3.%4.%5.%6.%7"/>
      <w:lvlJc w:val="left"/>
      <w:pPr>
        <w:ind w:left="1080" w:hanging="1080"/>
      </w:pPr>
      <w:rPr>
        <w:rFonts w:cs="Times New Roman" w:hint="default"/>
        <w:b w:val="0"/>
      </w:rPr>
    </w:lvl>
    <w:lvl w:ilvl="7">
      <w:start w:val="1"/>
      <w:numFmt w:val="decimal"/>
      <w:lvlText w:val="%1.%2.%3.%4.%5.%6.%7.%8"/>
      <w:lvlJc w:val="left"/>
      <w:pPr>
        <w:ind w:left="1440" w:hanging="1440"/>
      </w:pPr>
      <w:rPr>
        <w:rFonts w:cs="Times New Roman" w:hint="default"/>
        <w:b w:val="0"/>
      </w:rPr>
    </w:lvl>
    <w:lvl w:ilvl="8">
      <w:start w:val="1"/>
      <w:numFmt w:val="decimal"/>
      <w:lvlText w:val="%1.%2.%3.%4.%5.%6.%7.%8.%9"/>
      <w:lvlJc w:val="left"/>
      <w:pPr>
        <w:ind w:left="1440" w:hanging="1440"/>
      </w:pPr>
      <w:rPr>
        <w:rFonts w:cs="Times New Roman" w:hint="default"/>
        <w:b w:val="0"/>
      </w:rPr>
    </w:lvl>
  </w:abstractNum>
  <w:abstractNum w:abstractNumId="1">
    <w:nsid w:val="04810659"/>
    <w:multiLevelType w:val="hybridMultilevel"/>
    <w:tmpl w:val="08668FD2"/>
    <w:lvl w:ilvl="0" w:tplc="C3A41856">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80B2F3F"/>
    <w:multiLevelType w:val="multilevel"/>
    <w:tmpl w:val="79542A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10E3184A"/>
    <w:multiLevelType w:val="hybridMultilevel"/>
    <w:tmpl w:val="FB128DE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1BBE0F73"/>
    <w:multiLevelType w:val="hybridMultilevel"/>
    <w:tmpl w:val="C23858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E7E7F11"/>
    <w:multiLevelType w:val="hybridMultilevel"/>
    <w:tmpl w:val="C40ECB68"/>
    <w:lvl w:ilvl="0" w:tplc="CEEE2D6A">
      <w:start w:val="1"/>
      <w:numFmt w:val="decimal"/>
      <w:lvlText w:val="(%1)"/>
      <w:lvlJc w:val="left"/>
      <w:pPr>
        <w:tabs>
          <w:tab w:val="num" w:pos="1290"/>
        </w:tabs>
        <w:ind w:left="1290" w:hanging="360"/>
      </w:pPr>
      <w:rPr>
        <w:rFonts w:hint="default"/>
      </w:rPr>
    </w:lvl>
    <w:lvl w:ilvl="1" w:tplc="04090019" w:tentative="1">
      <w:start w:val="1"/>
      <w:numFmt w:val="lowerLetter"/>
      <w:lvlText w:val="%2."/>
      <w:lvlJc w:val="left"/>
      <w:pPr>
        <w:tabs>
          <w:tab w:val="num" w:pos="2010"/>
        </w:tabs>
        <w:ind w:left="2010" w:hanging="360"/>
      </w:pPr>
    </w:lvl>
    <w:lvl w:ilvl="2" w:tplc="0409001B" w:tentative="1">
      <w:start w:val="1"/>
      <w:numFmt w:val="lowerRoman"/>
      <w:lvlText w:val="%3."/>
      <w:lvlJc w:val="right"/>
      <w:pPr>
        <w:tabs>
          <w:tab w:val="num" w:pos="2730"/>
        </w:tabs>
        <w:ind w:left="2730" w:hanging="180"/>
      </w:pPr>
    </w:lvl>
    <w:lvl w:ilvl="3" w:tplc="0409000F" w:tentative="1">
      <w:start w:val="1"/>
      <w:numFmt w:val="decimal"/>
      <w:lvlText w:val="%4."/>
      <w:lvlJc w:val="left"/>
      <w:pPr>
        <w:tabs>
          <w:tab w:val="num" w:pos="3450"/>
        </w:tabs>
        <w:ind w:left="3450" w:hanging="360"/>
      </w:pPr>
    </w:lvl>
    <w:lvl w:ilvl="4" w:tplc="04090019" w:tentative="1">
      <w:start w:val="1"/>
      <w:numFmt w:val="lowerLetter"/>
      <w:lvlText w:val="%5."/>
      <w:lvlJc w:val="left"/>
      <w:pPr>
        <w:tabs>
          <w:tab w:val="num" w:pos="4170"/>
        </w:tabs>
        <w:ind w:left="4170" w:hanging="360"/>
      </w:pPr>
    </w:lvl>
    <w:lvl w:ilvl="5" w:tplc="0409001B" w:tentative="1">
      <w:start w:val="1"/>
      <w:numFmt w:val="lowerRoman"/>
      <w:lvlText w:val="%6."/>
      <w:lvlJc w:val="right"/>
      <w:pPr>
        <w:tabs>
          <w:tab w:val="num" w:pos="4890"/>
        </w:tabs>
        <w:ind w:left="4890" w:hanging="180"/>
      </w:pPr>
    </w:lvl>
    <w:lvl w:ilvl="6" w:tplc="0409000F" w:tentative="1">
      <w:start w:val="1"/>
      <w:numFmt w:val="decimal"/>
      <w:lvlText w:val="%7."/>
      <w:lvlJc w:val="left"/>
      <w:pPr>
        <w:tabs>
          <w:tab w:val="num" w:pos="5610"/>
        </w:tabs>
        <w:ind w:left="5610" w:hanging="360"/>
      </w:pPr>
    </w:lvl>
    <w:lvl w:ilvl="7" w:tplc="04090019" w:tentative="1">
      <w:start w:val="1"/>
      <w:numFmt w:val="lowerLetter"/>
      <w:lvlText w:val="%8."/>
      <w:lvlJc w:val="left"/>
      <w:pPr>
        <w:tabs>
          <w:tab w:val="num" w:pos="6330"/>
        </w:tabs>
        <w:ind w:left="6330" w:hanging="360"/>
      </w:pPr>
    </w:lvl>
    <w:lvl w:ilvl="8" w:tplc="0409001B" w:tentative="1">
      <w:start w:val="1"/>
      <w:numFmt w:val="lowerRoman"/>
      <w:lvlText w:val="%9."/>
      <w:lvlJc w:val="right"/>
      <w:pPr>
        <w:tabs>
          <w:tab w:val="num" w:pos="7050"/>
        </w:tabs>
        <w:ind w:left="7050" w:hanging="180"/>
      </w:pPr>
    </w:lvl>
  </w:abstractNum>
  <w:abstractNum w:abstractNumId="6">
    <w:nsid w:val="253F0E0A"/>
    <w:multiLevelType w:val="hybridMultilevel"/>
    <w:tmpl w:val="1F989424"/>
    <w:lvl w:ilvl="0" w:tplc="5E86C3AC">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2B773101"/>
    <w:multiLevelType w:val="multilevel"/>
    <w:tmpl w:val="7EAAB0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CC5462C"/>
    <w:multiLevelType w:val="hybridMultilevel"/>
    <w:tmpl w:val="47AE6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2EB50EFF"/>
    <w:multiLevelType w:val="hybridMultilevel"/>
    <w:tmpl w:val="179ABA5A"/>
    <w:lvl w:ilvl="0" w:tplc="D62ABCF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04B6689"/>
    <w:multiLevelType w:val="hybridMultilevel"/>
    <w:tmpl w:val="D33AEE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202384D"/>
    <w:multiLevelType w:val="hybridMultilevel"/>
    <w:tmpl w:val="62C49536"/>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20947A0"/>
    <w:multiLevelType w:val="hybridMultilevel"/>
    <w:tmpl w:val="26A055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350E128A"/>
    <w:multiLevelType w:val="hybridMultilevel"/>
    <w:tmpl w:val="194CED48"/>
    <w:lvl w:ilvl="0" w:tplc="A5FEAAB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B2407FC"/>
    <w:multiLevelType w:val="hybridMultilevel"/>
    <w:tmpl w:val="306C1B74"/>
    <w:lvl w:ilvl="0" w:tplc="AACE4AF0">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417E2E2A"/>
    <w:multiLevelType w:val="hybridMultilevel"/>
    <w:tmpl w:val="6A42C1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4FF38B7"/>
    <w:multiLevelType w:val="hybridMultilevel"/>
    <w:tmpl w:val="96AE3844"/>
    <w:lvl w:ilvl="0" w:tplc="6B2CF894">
      <w:start w:val="1"/>
      <w:numFmt w:val="decimal"/>
      <w:lvlText w:val="(%1)"/>
      <w:lvlJc w:val="left"/>
      <w:pPr>
        <w:tabs>
          <w:tab w:val="num" w:pos="720"/>
        </w:tabs>
        <w:ind w:left="720" w:hanging="360"/>
      </w:pPr>
      <w:rPr>
        <w:rFonts w:hint="default"/>
      </w:rPr>
    </w:lvl>
    <w:lvl w:ilvl="1" w:tplc="0264280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5FD2F98"/>
    <w:multiLevelType w:val="hybridMultilevel"/>
    <w:tmpl w:val="8FA65F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C50668D"/>
    <w:multiLevelType w:val="hybridMultilevel"/>
    <w:tmpl w:val="F1EA276A"/>
    <w:lvl w:ilvl="0" w:tplc="04090011">
      <w:start w:val="1"/>
      <w:numFmt w:val="decimal"/>
      <w:lvlText w:val="%1)"/>
      <w:lvlJc w:val="left"/>
      <w:pPr>
        <w:tabs>
          <w:tab w:val="num" w:pos="1290"/>
        </w:tabs>
        <w:ind w:left="1290" w:hanging="360"/>
      </w:pPr>
      <w:rPr>
        <w:rFonts w:hint="default"/>
      </w:rPr>
    </w:lvl>
    <w:lvl w:ilvl="1" w:tplc="04090019" w:tentative="1">
      <w:start w:val="1"/>
      <w:numFmt w:val="lowerLetter"/>
      <w:lvlText w:val="%2."/>
      <w:lvlJc w:val="left"/>
      <w:pPr>
        <w:tabs>
          <w:tab w:val="num" w:pos="2010"/>
        </w:tabs>
        <w:ind w:left="2010" w:hanging="360"/>
      </w:pPr>
    </w:lvl>
    <w:lvl w:ilvl="2" w:tplc="0409001B" w:tentative="1">
      <w:start w:val="1"/>
      <w:numFmt w:val="lowerRoman"/>
      <w:lvlText w:val="%3."/>
      <w:lvlJc w:val="right"/>
      <w:pPr>
        <w:tabs>
          <w:tab w:val="num" w:pos="2730"/>
        </w:tabs>
        <w:ind w:left="2730" w:hanging="180"/>
      </w:pPr>
    </w:lvl>
    <w:lvl w:ilvl="3" w:tplc="0409000F" w:tentative="1">
      <w:start w:val="1"/>
      <w:numFmt w:val="decimal"/>
      <w:lvlText w:val="%4."/>
      <w:lvlJc w:val="left"/>
      <w:pPr>
        <w:tabs>
          <w:tab w:val="num" w:pos="3450"/>
        </w:tabs>
        <w:ind w:left="3450" w:hanging="360"/>
      </w:pPr>
    </w:lvl>
    <w:lvl w:ilvl="4" w:tplc="04090019" w:tentative="1">
      <w:start w:val="1"/>
      <w:numFmt w:val="lowerLetter"/>
      <w:lvlText w:val="%5."/>
      <w:lvlJc w:val="left"/>
      <w:pPr>
        <w:tabs>
          <w:tab w:val="num" w:pos="4170"/>
        </w:tabs>
        <w:ind w:left="4170" w:hanging="360"/>
      </w:pPr>
    </w:lvl>
    <w:lvl w:ilvl="5" w:tplc="0409001B" w:tentative="1">
      <w:start w:val="1"/>
      <w:numFmt w:val="lowerRoman"/>
      <w:lvlText w:val="%6."/>
      <w:lvlJc w:val="right"/>
      <w:pPr>
        <w:tabs>
          <w:tab w:val="num" w:pos="4890"/>
        </w:tabs>
        <w:ind w:left="4890" w:hanging="180"/>
      </w:pPr>
    </w:lvl>
    <w:lvl w:ilvl="6" w:tplc="0409000F" w:tentative="1">
      <w:start w:val="1"/>
      <w:numFmt w:val="decimal"/>
      <w:lvlText w:val="%7."/>
      <w:lvlJc w:val="left"/>
      <w:pPr>
        <w:tabs>
          <w:tab w:val="num" w:pos="5610"/>
        </w:tabs>
        <w:ind w:left="5610" w:hanging="360"/>
      </w:pPr>
    </w:lvl>
    <w:lvl w:ilvl="7" w:tplc="04090019" w:tentative="1">
      <w:start w:val="1"/>
      <w:numFmt w:val="lowerLetter"/>
      <w:lvlText w:val="%8."/>
      <w:lvlJc w:val="left"/>
      <w:pPr>
        <w:tabs>
          <w:tab w:val="num" w:pos="6330"/>
        </w:tabs>
        <w:ind w:left="6330" w:hanging="360"/>
      </w:pPr>
    </w:lvl>
    <w:lvl w:ilvl="8" w:tplc="0409001B" w:tentative="1">
      <w:start w:val="1"/>
      <w:numFmt w:val="lowerRoman"/>
      <w:lvlText w:val="%9."/>
      <w:lvlJc w:val="right"/>
      <w:pPr>
        <w:tabs>
          <w:tab w:val="num" w:pos="7050"/>
        </w:tabs>
        <w:ind w:left="7050" w:hanging="180"/>
      </w:pPr>
    </w:lvl>
  </w:abstractNum>
  <w:abstractNum w:abstractNumId="19">
    <w:nsid w:val="4F0651FC"/>
    <w:multiLevelType w:val="hybridMultilevel"/>
    <w:tmpl w:val="0F8271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0034B92"/>
    <w:multiLevelType w:val="hybridMultilevel"/>
    <w:tmpl w:val="C58645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3D13007"/>
    <w:multiLevelType w:val="hybridMultilevel"/>
    <w:tmpl w:val="1ED42302"/>
    <w:lvl w:ilvl="0" w:tplc="0B143A54">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604878FC"/>
    <w:multiLevelType w:val="multilevel"/>
    <w:tmpl w:val="46D231C6"/>
    <w:lvl w:ilvl="0">
      <w:start w:val="3"/>
      <w:numFmt w:val="decimal"/>
      <w:lvlText w:val="%1"/>
      <w:lvlJc w:val="left"/>
      <w:pPr>
        <w:ind w:left="360" w:hanging="360"/>
      </w:pPr>
      <w:rPr>
        <w:rFonts w:ascii="Garamond" w:hAnsi="Garamond" w:cs="Arial" w:hint="default"/>
        <w:color w:val="auto"/>
      </w:rPr>
    </w:lvl>
    <w:lvl w:ilvl="1">
      <w:start w:val="1"/>
      <w:numFmt w:val="decimal"/>
      <w:lvlText w:val="%1.%2"/>
      <w:lvlJc w:val="left"/>
      <w:pPr>
        <w:ind w:left="360" w:hanging="360"/>
      </w:pPr>
      <w:rPr>
        <w:rFonts w:ascii="Garamond" w:hAnsi="Garamond" w:cs="Arial" w:hint="default"/>
        <w:color w:val="auto"/>
      </w:rPr>
    </w:lvl>
    <w:lvl w:ilvl="2">
      <w:start w:val="1"/>
      <w:numFmt w:val="decimal"/>
      <w:lvlText w:val="%1.%2.%3"/>
      <w:lvlJc w:val="left"/>
      <w:pPr>
        <w:ind w:left="720" w:hanging="720"/>
      </w:pPr>
      <w:rPr>
        <w:rFonts w:ascii="Garamond" w:hAnsi="Garamond" w:cs="Arial" w:hint="default"/>
        <w:color w:val="auto"/>
      </w:rPr>
    </w:lvl>
    <w:lvl w:ilvl="3">
      <w:start w:val="1"/>
      <w:numFmt w:val="decimal"/>
      <w:lvlText w:val="%1.%2.%3.%4"/>
      <w:lvlJc w:val="left"/>
      <w:pPr>
        <w:ind w:left="720" w:hanging="720"/>
      </w:pPr>
      <w:rPr>
        <w:rFonts w:ascii="Garamond" w:hAnsi="Garamond" w:cs="Arial" w:hint="default"/>
        <w:color w:val="auto"/>
      </w:rPr>
    </w:lvl>
    <w:lvl w:ilvl="4">
      <w:start w:val="1"/>
      <w:numFmt w:val="decimal"/>
      <w:lvlText w:val="%1.%2.%3.%4.%5"/>
      <w:lvlJc w:val="left"/>
      <w:pPr>
        <w:ind w:left="1080" w:hanging="1080"/>
      </w:pPr>
      <w:rPr>
        <w:rFonts w:ascii="Garamond" w:hAnsi="Garamond" w:cs="Arial" w:hint="default"/>
        <w:color w:val="auto"/>
      </w:rPr>
    </w:lvl>
    <w:lvl w:ilvl="5">
      <w:start w:val="1"/>
      <w:numFmt w:val="decimal"/>
      <w:lvlText w:val="%1.%2.%3.%4.%5.%6"/>
      <w:lvlJc w:val="left"/>
      <w:pPr>
        <w:ind w:left="1080" w:hanging="1080"/>
      </w:pPr>
      <w:rPr>
        <w:rFonts w:ascii="Garamond" w:hAnsi="Garamond" w:cs="Arial" w:hint="default"/>
        <w:color w:val="auto"/>
      </w:rPr>
    </w:lvl>
    <w:lvl w:ilvl="6">
      <w:start w:val="1"/>
      <w:numFmt w:val="decimal"/>
      <w:lvlText w:val="%1.%2.%3.%4.%5.%6.%7"/>
      <w:lvlJc w:val="left"/>
      <w:pPr>
        <w:ind w:left="1440" w:hanging="1440"/>
      </w:pPr>
      <w:rPr>
        <w:rFonts w:ascii="Garamond" w:hAnsi="Garamond" w:cs="Arial" w:hint="default"/>
        <w:color w:val="auto"/>
      </w:rPr>
    </w:lvl>
    <w:lvl w:ilvl="7">
      <w:start w:val="1"/>
      <w:numFmt w:val="decimal"/>
      <w:lvlText w:val="%1.%2.%3.%4.%5.%6.%7.%8"/>
      <w:lvlJc w:val="left"/>
      <w:pPr>
        <w:ind w:left="1440" w:hanging="1440"/>
      </w:pPr>
      <w:rPr>
        <w:rFonts w:ascii="Garamond" w:hAnsi="Garamond" w:cs="Arial" w:hint="default"/>
        <w:color w:val="auto"/>
      </w:rPr>
    </w:lvl>
    <w:lvl w:ilvl="8">
      <w:start w:val="1"/>
      <w:numFmt w:val="decimal"/>
      <w:lvlText w:val="%1.%2.%3.%4.%5.%6.%7.%8.%9"/>
      <w:lvlJc w:val="left"/>
      <w:pPr>
        <w:ind w:left="1800" w:hanging="1800"/>
      </w:pPr>
      <w:rPr>
        <w:rFonts w:ascii="Garamond" w:hAnsi="Garamond" w:cs="Arial" w:hint="default"/>
        <w:color w:val="auto"/>
      </w:rPr>
    </w:lvl>
  </w:abstractNum>
  <w:abstractNum w:abstractNumId="23">
    <w:nsid w:val="60F154AC"/>
    <w:multiLevelType w:val="hybridMultilevel"/>
    <w:tmpl w:val="05C4AE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nsid w:val="61AE0A25"/>
    <w:multiLevelType w:val="hybridMultilevel"/>
    <w:tmpl w:val="DAD23EF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68873FD6"/>
    <w:multiLevelType w:val="hybridMultilevel"/>
    <w:tmpl w:val="72940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694A0C9B"/>
    <w:multiLevelType w:val="hybridMultilevel"/>
    <w:tmpl w:val="22A6B4F6"/>
    <w:lvl w:ilvl="0" w:tplc="BAD4D4D8">
      <w:start w:val="1"/>
      <w:numFmt w:val="decimal"/>
      <w:lvlText w:val="(%1)"/>
      <w:lvlJc w:val="left"/>
      <w:pPr>
        <w:tabs>
          <w:tab w:val="num" w:pos="1290"/>
        </w:tabs>
        <w:ind w:left="1290" w:hanging="360"/>
      </w:pPr>
      <w:rPr>
        <w:rFonts w:hint="default"/>
      </w:rPr>
    </w:lvl>
    <w:lvl w:ilvl="1" w:tplc="04090019" w:tentative="1">
      <w:start w:val="1"/>
      <w:numFmt w:val="lowerLetter"/>
      <w:lvlText w:val="%2."/>
      <w:lvlJc w:val="left"/>
      <w:pPr>
        <w:tabs>
          <w:tab w:val="num" w:pos="2010"/>
        </w:tabs>
        <w:ind w:left="2010" w:hanging="360"/>
      </w:pPr>
    </w:lvl>
    <w:lvl w:ilvl="2" w:tplc="0409001B" w:tentative="1">
      <w:start w:val="1"/>
      <w:numFmt w:val="lowerRoman"/>
      <w:lvlText w:val="%3."/>
      <w:lvlJc w:val="right"/>
      <w:pPr>
        <w:tabs>
          <w:tab w:val="num" w:pos="2730"/>
        </w:tabs>
        <w:ind w:left="2730" w:hanging="180"/>
      </w:pPr>
    </w:lvl>
    <w:lvl w:ilvl="3" w:tplc="0409000F" w:tentative="1">
      <w:start w:val="1"/>
      <w:numFmt w:val="decimal"/>
      <w:lvlText w:val="%4."/>
      <w:lvlJc w:val="left"/>
      <w:pPr>
        <w:tabs>
          <w:tab w:val="num" w:pos="3450"/>
        </w:tabs>
        <w:ind w:left="3450" w:hanging="360"/>
      </w:pPr>
    </w:lvl>
    <w:lvl w:ilvl="4" w:tplc="04090019" w:tentative="1">
      <w:start w:val="1"/>
      <w:numFmt w:val="lowerLetter"/>
      <w:lvlText w:val="%5."/>
      <w:lvlJc w:val="left"/>
      <w:pPr>
        <w:tabs>
          <w:tab w:val="num" w:pos="4170"/>
        </w:tabs>
        <w:ind w:left="4170" w:hanging="360"/>
      </w:pPr>
    </w:lvl>
    <w:lvl w:ilvl="5" w:tplc="0409001B" w:tentative="1">
      <w:start w:val="1"/>
      <w:numFmt w:val="lowerRoman"/>
      <w:lvlText w:val="%6."/>
      <w:lvlJc w:val="right"/>
      <w:pPr>
        <w:tabs>
          <w:tab w:val="num" w:pos="4890"/>
        </w:tabs>
        <w:ind w:left="4890" w:hanging="180"/>
      </w:pPr>
    </w:lvl>
    <w:lvl w:ilvl="6" w:tplc="0409000F" w:tentative="1">
      <w:start w:val="1"/>
      <w:numFmt w:val="decimal"/>
      <w:lvlText w:val="%7."/>
      <w:lvlJc w:val="left"/>
      <w:pPr>
        <w:tabs>
          <w:tab w:val="num" w:pos="5610"/>
        </w:tabs>
        <w:ind w:left="5610" w:hanging="360"/>
      </w:pPr>
    </w:lvl>
    <w:lvl w:ilvl="7" w:tplc="04090019" w:tentative="1">
      <w:start w:val="1"/>
      <w:numFmt w:val="lowerLetter"/>
      <w:lvlText w:val="%8."/>
      <w:lvlJc w:val="left"/>
      <w:pPr>
        <w:tabs>
          <w:tab w:val="num" w:pos="6330"/>
        </w:tabs>
        <w:ind w:left="6330" w:hanging="360"/>
      </w:pPr>
    </w:lvl>
    <w:lvl w:ilvl="8" w:tplc="0409001B" w:tentative="1">
      <w:start w:val="1"/>
      <w:numFmt w:val="lowerRoman"/>
      <w:lvlText w:val="%9."/>
      <w:lvlJc w:val="right"/>
      <w:pPr>
        <w:tabs>
          <w:tab w:val="num" w:pos="7050"/>
        </w:tabs>
        <w:ind w:left="7050" w:hanging="180"/>
      </w:pPr>
    </w:lvl>
  </w:abstractNum>
  <w:abstractNum w:abstractNumId="27">
    <w:nsid w:val="69EE2131"/>
    <w:multiLevelType w:val="hybridMultilevel"/>
    <w:tmpl w:val="F5707A12"/>
    <w:lvl w:ilvl="0" w:tplc="2B248B72">
      <w:start w:val="1"/>
      <w:numFmt w:val="decimal"/>
      <w:lvlText w:val="(%1)"/>
      <w:lvlJc w:val="left"/>
      <w:pPr>
        <w:tabs>
          <w:tab w:val="num" w:pos="1290"/>
        </w:tabs>
        <w:ind w:left="1290" w:hanging="360"/>
      </w:pPr>
      <w:rPr>
        <w:rFonts w:hint="default"/>
      </w:rPr>
    </w:lvl>
    <w:lvl w:ilvl="1" w:tplc="04090019" w:tentative="1">
      <w:start w:val="1"/>
      <w:numFmt w:val="lowerLetter"/>
      <w:lvlText w:val="%2."/>
      <w:lvlJc w:val="left"/>
      <w:pPr>
        <w:tabs>
          <w:tab w:val="num" w:pos="2010"/>
        </w:tabs>
        <w:ind w:left="2010" w:hanging="360"/>
      </w:pPr>
    </w:lvl>
    <w:lvl w:ilvl="2" w:tplc="0409001B" w:tentative="1">
      <w:start w:val="1"/>
      <w:numFmt w:val="lowerRoman"/>
      <w:lvlText w:val="%3."/>
      <w:lvlJc w:val="right"/>
      <w:pPr>
        <w:tabs>
          <w:tab w:val="num" w:pos="2730"/>
        </w:tabs>
        <w:ind w:left="2730" w:hanging="180"/>
      </w:pPr>
    </w:lvl>
    <w:lvl w:ilvl="3" w:tplc="0409000F" w:tentative="1">
      <w:start w:val="1"/>
      <w:numFmt w:val="decimal"/>
      <w:lvlText w:val="%4."/>
      <w:lvlJc w:val="left"/>
      <w:pPr>
        <w:tabs>
          <w:tab w:val="num" w:pos="3450"/>
        </w:tabs>
        <w:ind w:left="3450" w:hanging="360"/>
      </w:pPr>
    </w:lvl>
    <w:lvl w:ilvl="4" w:tplc="04090019" w:tentative="1">
      <w:start w:val="1"/>
      <w:numFmt w:val="lowerLetter"/>
      <w:lvlText w:val="%5."/>
      <w:lvlJc w:val="left"/>
      <w:pPr>
        <w:tabs>
          <w:tab w:val="num" w:pos="4170"/>
        </w:tabs>
        <w:ind w:left="4170" w:hanging="360"/>
      </w:pPr>
    </w:lvl>
    <w:lvl w:ilvl="5" w:tplc="0409001B" w:tentative="1">
      <w:start w:val="1"/>
      <w:numFmt w:val="lowerRoman"/>
      <w:lvlText w:val="%6."/>
      <w:lvlJc w:val="right"/>
      <w:pPr>
        <w:tabs>
          <w:tab w:val="num" w:pos="4890"/>
        </w:tabs>
        <w:ind w:left="4890" w:hanging="180"/>
      </w:pPr>
    </w:lvl>
    <w:lvl w:ilvl="6" w:tplc="0409000F" w:tentative="1">
      <w:start w:val="1"/>
      <w:numFmt w:val="decimal"/>
      <w:lvlText w:val="%7."/>
      <w:lvlJc w:val="left"/>
      <w:pPr>
        <w:tabs>
          <w:tab w:val="num" w:pos="5610"/>
        </w:tabs>
        <w:ind w:left="5610" w:hanging="360"/>
      </w:pPr>
    </w:lvl>
    <w:lvl w:ilvl="7" w:tplc="04090019" w:tentative="1">
      <w:start w:val="1"/>
      <w:numFmt w:val="lowerLetter"/>
      <w:lvlText w:val="%8."/>
      <w:lvlJc w:val="left"/>
      <w:pPr>
        <w:tabs>
          <w:tab w:val="num" w:pos="6330"/>
        </w:tabs>
        <w:ind w:left="6330" w:hanging="360"/>
      </w:pPr>
    </w:lvl>
    <w:lvl w:ilvl="8" w:tplc="0409001B" w:tentative="1">
      <w:start w:val="1"/>
      <w:numFmt w:val="lowerRoman"/>
      <w:lvlText w:val="%9."/>
      <w:lvlJc w:val="right"/>
      <w:pPr>
        <w:tabs>
          <w:tab w:val="num" w:pos="7050"/>
        </w:tabs>
        <w:ind w:left="7050" w:hanging="180"/>
      </w:pPr>
    </w:lvl>
  </w:abstractNum>
  <w:abstractNum w:abstractNumId="28">
    <w:nsid w:val="702D3E18"/>
    <w:multiLevelType w:val="hybridMultilevel"/>
    <w:tmpl w:val="5D063CDC"/>
    <w:lvl w:ilvl="0" w:tplc="EC68D3D0">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9">
    <w:nsid w:val="72EE73E5"/>
    <w:multiLevelType w:val="hybridMultilevel"/>
    <w:tmpl w:val="E864C0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72D4928"/>
    <w:multiLevelType w:val="hybridMultilevel"/>
    <w:tmpl w:val="103AEF2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81A5CAA"/>
    <w:multiLevelType w:val="hybridMultilevel"/>
    <w:tmpl w:val="44FCD7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nsid w:val="7ACC284A"/>
    <w:multiLevelType w:val="hybridMultilevel"/>
    <w:tmpl w:val="5922089E"/>
    <w:lvl w:ilvl="0" w:tplc="0809000F">
      <w:start w:val="5"/>
      <w:numFmt w:val="decimal"/>
      <w:lvlText w:val="%1."/>
      <w:lvlJc w:val="left"/>
      <w:pPr>
        <w:ind w:left="450" w:hanging="360"/>
      </w:pPr>
      <w:rPr>
        <w:rFonts w:hint="default"/>
      </w:rPr>
    </w:lvl>
    <w:lvl w:ilvl="1" w:tplc="08090019" w:tentative="1">
      <w:start w:val="1"/>
      <w:numFmt w:val="lowerLetter"/>
      <w:lvlText w:val="%2."/>
      <w:lvlJc w:val="left"/>
      <w:pPr>
        <w:ind w:left="1170" w:hanging="360"/>
      </w:pPr>
    </w:lvl>
    <w:lvl w:ilvl="2" w:tplc="0809001B" w:tentative="1">
      <w:start w:val="1"/>
      <w:numFmt w:val="lowerRoman"/>
      <w:lvlText w:val="%3."/>
      <w:lvlJc w:val="right"/>
      <w:pPr>
        <w:ind w:left="1890" w:hanging="180"/>
      </w:pPr>
    </w:lvl>
    <w:lvl w:ilvl="3" w:tplc="0809000F" w:tentative="1">
      <w:start w:val="1"/>
      <w:numFmt w:val="decimal"/>
      <w:lvlText w:val="%4."/>
      <w:lvlJc w:val="left"/>
      <w:pPr>
        <w:ind w:left="2610" w:hanging="360"/>
      </w:pPr>
    </w:lvl>
    <w:lvl w:ilvl="4" w:tplc="08090019" w:tentative="1">
      <w:start w:val="1"/>
      <w:numFmt w:val="lowerLetter"/>
      <w:lvlText w:val="%5."/>
      <w:lvlJc w:val="left"/>
      <w:pPr>
        <w:ind w:left="3330" w:hanging="360"/>
      </w:pPr>
    </w:lvl>
    <w:lvl w:ilvl="5" w:tplc="0809001B" w:tentative="1">
      <w:start w:val="1"/>
      <w:numFmt w:val="lowerRoman"/>
      <w:lvlText w:val="%6."/>
      <w:lvlJc w:val="right"/>
      <w:pPr>
        <w:ind w:left="4050" w:hanging="180"/>
      </w:pPr>
    </w:lvl>
    <w:lvl w:ilvl="6" w:tplc="0809000F" w:tentative="1">
      <w:start w:val="1"/>
      <w:numFmt w:val="decimal"/>
      <w:lvlText w:val="%7."/>
      <w:lvlJc w:val="left"/>
      <w:pPr>
        <w:ind w:left="4770" w:hanging="360"/>
      </w:pPr>
    </w:lvl>
    <w:lvl w:ilvl="7" w:tplc="08090019" w:tentative="1">
      <w:start w:val="1"/>
      <w:numFmt w:val="lowerLetter"/>
      <w:lvlText w:val="%8."/>
      <w:lvlJc w:val="left"/>
      <w:pPr>
        <w:ind w:left="5490" w:hanging="360"/>
      </w:pPr>
    </w:lvl>
    <w:lvl w:ilvl="8" w:tplc="0809001B" w:tentative="1">
      <w:start w:val="1"/>
      <w:numFmt w:val="lowerRoman"/>
      <w:lvlText w:val="%9."/>
      <w:lvlJc w:val="right"/>
      <w:pPr>
        <w:ind w:left="6210" w:hanging="180"/>
      </w:pPr>
    </w:lvl>
  </w:abstractNum>
  <w:abstractNum w:abstractNumId="33">
    <w:nsid w:val="7B3A28B5"/>
    <w:multiLevelType w:val="hybridMultilevel"/>
    <w:tmpl w:val="E28A6A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7BFE01D1"/>
    <w:multiLevelType w:val="hybridMultilevel"/>
    <w:tmpl w:val="97ECCB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8"/>
  </w:num>
  <w:num w:numId="2">
    <w:abstractNumId w:val="1"/>
  </w:num>
  <w:num w:numId="3">
    <w:abstractNumId w:val="5"/>
  </w:num>
  <w:num w:numId="4">
    <w:abstractNumId w:val="27"/>
  </w:num>
  <w:num w:numId="5">
    <w:abstractNumId w:val="13"/>
  </w:num>
  <w:num w:numId="6">
    <w:abstractNumId w:val="16"/>
  </w:num>
  <w:num w:numId="7">
    <w:abstractNumId w:val="21"/>
  </w:num>
  <w:num w:numId="8">
    <w:abstractNumId w:val="14"/>
  </w:num>
  <w:num w:numId="9">
    <w:abstractNumId w:val="11"/>
  </w:num>
  <w:num w:numId="10">
    <w:abstractNumId w:val="30"/>
  </w:num>
  <w:num w:numId="11">
    <w:abstractNumId w:val="18"/>
  </w:num>
  <w:num w:numId="12">
    <w:abstractNumId w:val="26"/>
  </w:num>
  <w:num w:numId="13">
    <w:abstractNumId w:val="2"/>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4"/>
  </w:num>
  <w:num w:numId="17">
    <w:abstractNumId w:val="7"/>
  </w:num>
  <w:num w:numId="18">
    <w:abstractNumId w:val="25"/>
  </w:num>
  <w:num w:numId="19">
    <w:abstractNumId w:val="15"/>
  </w:num>
  <w:num w:numId="20">
    <w:abstractNumId w:val="0"/>
  </w:num>
  <w:num w:numId="21">
    <w:abstractNumId w:val="4"/>
  </w:num>
  <w:num w:numId="22">
    <w:abstractNumId w:val="23"/>
  </w:num>
  <w:num w:numId="23">
    <w:abstractNumId w:val="22"/>
  </w:num>
  <w:num w:numId="24">
    <w:abstractNumId w:val="19"/>
  </w:num>
  <w:num w:numId="25">
    <w:abstractNumId w:val="10"/>
  </w:num>
  <w:num w:numId="26">
    <w:abstractNumId w:val="29"/>
  </w:num>
  <w:num w:numId="27">
    <w:abstractNumId w:val="17"/>
  </w:num>
  <w:num w:numId="28">
    <w:abstractNumId w:val="20"/>
  </w:num>
  <w:num w:numId="29">
    <w:abstractNumId w:val="33"/>
  </w:num>
  <w:num w:numId="30">
    <w:abstractNumId w:val="6"/>
  </w:num>
  <w:num w:numId="31">
    <w:abstractNumId w:val="8"/>
  </w:num>
  <w:num w:numId="32">
    <w:abstractNumId w:val="32"/>
  </w:num>
  <w:num w:numId="33">
    <w:abstractNumId w:val="12"/>
  </w:num>
  <w:num w:numId="34">
    <w:abstractNumId w:val="34"/>
  </w:num>
  <w:num w:numId="3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87"/>
  <w:displayVertic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23DE"/>
    <w:rsid w:val="000104FA"/>
    <w:rsid w:val="00016379"/>
    <w:rsid w:val="00022D15"/>
    <w:rsid w:val="0002571D"/>
    <w:rsid w:val="000263FF"/>
    <w:rsid w:val="00032AFB"/>
    <w:rsid w:val="00033D7F"/>
    <w:rsid w:val="00047914"/>
    <w:rsid w:val="00054D14"/>
    <w:rsid w:val="00056306"/>
    <w:rsid w:val="000579C6"/>
    <w:rsid w:val="000616DD"/>
    <w:rsid w:val="00076377"/>
    <w:rsid w:val="00087C95"/>
    <w:rsid w:val="00092CF9"/>
    <w:rsid w:val="000942BF"/>
    <w:rsid w:val="000968F3"/>
    <w:rsid w:val="000B4AA7"/>
    <w:rsid w:val="000C2A63"/>
    <w:rsid w:val="000C7480"/>
    <w:rsid w:val="000E0F22"/>
    <w:rsid w:val="000E2C04"/>
    <w:rsid w:val="000F5DA9"/>
    <w:rsid w:val="000F6182"/>
    <w:rsid w:val="001209B6"/>
    <w:rsid w:val="00122C2D"/>
    <w:rsid w:val="00124379"/>
    <w:rsid w:val="00127A8A"/>
    <w:rsid w:val="00137499"/>
    <w:rsid w:val="001413F3"/>
    <w:rsid w:val="001454E5"/>
    <w:rsid w:val="0015037A"/>
    <w:rsid w:val="00153459"/>
    <w:rsid w:val="0015585E"/>
    <w:rsid w:val="00156737"/>
    <w:rsid w:val="00165BAB"/>
    <w:rsid w:val="00173E1F"/>
    <w:rsid w:val="00174037"/>
    <w:rsid w:val="001820BD"/>
    <w:rsid w:val="00183495"/>
    <w:rsid w:val="001861BD"/>
    <w:rsid w:val="0019153D"/>
    <w:rsid w:val="00191FDA"/>
    <w:rsid w:val="001961D8"/>
    <w:rsid w:val="001B33F9"/>
    <w:rsid w:val="001B75DE"/>
    <w:rsid w:val="001C326A"/>
    <w:rsid w:val="001C4B8F"/>
    <w:rsid w:val="001E26A9"/>
    <w:rsid w:val="001F21C2"/>
    <w:rsid w:val="002045F3"/>
    <w:rsid w:val="00206C96"/>
    <w:rsid w:val="0021171E"/>
    <w:rsid w:val="00211F39"/>
    <w:rsid w:val="00214A8A"/>
    <w:rsid w:val="0021743E"/>
    <w:rsid w:val="002201BD"/>
    <w:rsid w:val="00223534"/>
    <w:rsid w:val="00224B65"/>
    <w:rsid w:val="00243FF7"/>
    <w:rsid w:val="002617BA"/>
    <w:rsid w:val="00262601"/>
    <w:rsid w:val="00270471"/>
    <w:rsid w:val="0027641A"/>
    <w:rsid w:val="00290DAB"/>
    <w:rsid w:val="002A1177"/>
    <w:rsid w:val="002A6D24"/>
    <w:rsid w:val="002A707C"/>
    <w:rsid w:val="002B764C"/>
    <w:rsid w:val="002C007F"/>
    <w:rsid w:val="00305D0E"/>
    <w:rsid w:val="00311BEF"/>
    <w:rsid w:val="003222C0"/>
    <w:rsid w:val="003433D9"/>
    <w:rsid w:val="00343B4B"/>
    <w:rsid w:val="0034477F"/>
    <w:rsid w:val="00347EFC"/>
    <w:rsid w:val="003628E8"/>
    <w:rsid w:val="0036325F"/>
    <w:rsid w:val="003667CF"/>
    <w:rsid w:val="0039374D"/>
    <w:rsid w:val="003A1745"/>
    <w:rsid w:val="003A3C38"/>
    <w:rsid w:val="003A7149"/>
    <w:rsid w:val="003C53DB"/>
    <w:rsid w:val="003C569D"/>
    <w:rsid w:val="003D7A81"/>
    <w:rsid w:val="003E06AA"/>
    <w:rsid w:val="003E5EBF"/>
    <w:rsid w:val="003F0456"/>
    <w:rsid w:val="003F0819"/>
    <w:rsid w:val="003F29D0"/>
    <w:rsid w:val="003F32C7"/>
    <w:rsid w:val="0040420E"/>
    <w:rsid w:val="004043C4"/>
    <w:rsid w:val="00416335"/>
    <w:rsid w:val="00425A07"/>
    <w:rsid w:val="0043420C"/>
    <w:rsid w:val="00434423"/>
    <w:rsid w:val="00434F34"/>
    <w:rsid w:val="00446B63"/>
    <w:rsid w:val="00456F80"/>
    <w:rsid w:val="0046426C"/>
    <w:rsid w:val="004756C0"/>
    <w:rsid w:val="0049071C"/>
    <w:rsid w:val="00497923"/>
    <w:rsid w:val="004C15C9"/>
    <w:rsid w:val="004E3679"/>
    <w:rsid w:val="004F14FA"/>
    <w:rsid w:val="004F32E0"/>
    <w:rsid w:val="004F6B7D"/>
    <w:rsid w:val="0052003C"/>
    <w:rsid w:val="00520AB8"/>
    <w:rsid w:val="00522A7D"/>
    <w:rsid w:val="00525FAD"/>
    <w:rsid w:val="005423DE"/>
    <w:rsid w:val="00565993"/>
    <w:rsid w:val="00570159"/>
    <w:rsid w:val="0058410C"/>
    <w:rsid w:val="00585CBA"/>
    <w:rsid w:val="005A30C8"/>
    <w:rsid w:val="005B012C"/>
    <w:rsid w:val="005B3965"/>
    <w:rsid w:val="005B6C73"/>
    <w:rsid w:val="005C5711"/>
    <w:rsid w:val="005E00F6"/>
    <w:rsid w:val="005E6343"/>
    <w:rsid w:val="005F2CA4"/>
    <w:rsid w:val="00613A3B"/>
    <w:rsid w:val="006246C7"/>
    <w:rsid w:val="00640035"/>
    <w:rsid w:val="006540D5"/>
    <w:rsid w:val="006557B7"/>
    <w:rsid w:val="00656316"/>
    <w:rsid w:val="006603EF"/>
    <w:rsid w:val="006611B0"/>
    <w:rsid w:val="00666C74"/>
    <w:rsid w:val="0067536A"/>
    <w:rsid w:val="0067583F"/>
    <w:rsid w:val="006A1945"/>
    <w:rsid w:val="006C2EF8"/>
    <w:rsid w:val="006D2D9E"/>
    <w:rsid w:val="006D324B"/>
    <w:rsid w:val="006D3D47"/>
    <w:rsid w:val="006D4159"/>
    <w:rsid w:val="006E4AA3"/>
    <w:rsid w:val="006E5874"/>
    <w:rsid w:val="006F4933"/>
    <w:rsid w:val="00700D12"/>
    <w:rsid w:val="00713246"/>
    <w:rsid w:val="007139D3"/>
    <w:rsid w:val="00715651"/>
    <w:rsid w:val="0072259E"/>
    <w:rsid w:val="007453DB"/>
    <w:rsid w:val="0075314A"/>
    <w:rsid w:val="00757DA6"/>
    <w:rsid w:val="00761084"/>
    <w:rsid w:val="00765C59"/>
    <w:rsid w:val="00770DB6"/>
    <w:rsid w:val="00775115"/>
    <w:rsid w:val="0079629F"/>
    <w:rsid w:val="007A6DF6"/>
    <w:rsid w:val="007B1296"/>
    <w:rsid w:val="007C0D26"/>
    <w:rsid w:val="007D133E"/>
    <w:rsid w:val="007D5CF6"/>
    <w:rsid w:val="007D6CDB"/>
    <w:rsid w:val="007E0C52"/>
    <w:rsid w:val="007E249C"/>
    <w:rsid w:val="007F1DEB"/>
    <w:rsid w:val="008012F9"/>
    <w:rsid w:val="00802A19"/>
    <w:rsid w:val="00804B59"/>
    <w:rsid w:val="0081206C"/>
    <w:rsid w:val="00825BED"/>
    <w:rsid w:val="00825ED5"/>
    <w:rsid w:val="008410DD"/>
    <w:rsid w:val="0085332C"/>
    <w:rsid w:val="00857094"/>
    <w:rsid w:val="00865902"/>
    <w:rsid w:val="00880950"/>
    <w:rsid w:val="00883CA5"/>
    <w:rsid w:val="008949CE"/>
    <w:rsid w:val="008A640C"/>
    <w:rsid w:val="008B0DD7"/>
    <w:rsid w:val="008B40B3"/>
    <w:rsid w:val="008C3352"/>
    <w:rsid w:val="00905A18"/>
    <w:rsid w:val="009063B6"/>
    <w:rsid w:val="00906EE5"/>
    <w:rsid w:val="009176FD"/>
    <w:rsid w:val="0092557E"/>
    <w:rsid w:val="00926582"/>
    <w:rsid w:val="00961572"/>
    <w:rsid w:val="00965518"/>
    <w:rsid w:val="0097733E"/>
    <w:rsid w:val="00980E80"/>
    <w:rsid w:val="0098377D"/>
    <w:rsid w:val="00984F71"/>
    <w:rsid w:val="009A1A84"/>
    <w:rsid w:val="009A6A53"/>
    <w:rsid w:val="009B6343"/>
    <w:rsid w:val="009C49C4"/>
    <w:rsid w:val="009C57FD"/>
    <w:rsid w:val="009C6FCC"/>
    <w:rsid w:val="009D26C5"/>
    <w:rsid w:val="009D5633"/>
    <w:rsid w:val="009D6C8C"/>
    <w:rsid w:val="009D788E"/>
    <w:rsid w:val="009E0FA3"/>
    <w:rsid w:val="009E1EBA"/>
    <w:rsid w:val="009E389C"/>
    <w:rsid w:val="009E6D84"/>
    <w:rsid w:val="00A02ADB"/>
    <w:rsid w:val="00A04F6C"/>
    <w:rsid w:val="00A12E96"/>
    <w:rsid w:val="00A15D22"/>
    <w:rsid w:val="00A2769A"/>
    <w:rsid w:val="00A370F4"/>
    <w:rsid w:val="00A460D2"/>
    <w:rsid w:val="00A60CFF"/>
    <w:rsid w:val="00A72F50"/>
    <w:rsid w:val="00A81B7F"/>
    <w:rsid w:val="00A83732"/>
    <w:rsid w:val="00A91EF6"/>
    <w:rsid w:val="00A9729F"/>
    <w:rsid w:val="00AA3952"/>
    <w:rsid w:val="00AA5869"/>
    <w:rsid w:val="00AC76C0"/>
    <w:rsid w:val="00AE4A9C"/>
    <w:rsid w:val="00AE720F"/>
    <w:rsid w:val="00AE7A8D"/>
    <w:rsid w:val="00B04652"/>
    <w:rsid w:val="00B15C52"/>
    <w:rsid w:val="00B21174"/>
    <w:rsid w:val="00B34665"/>
    <w:rsid w:val="00B507F9"/>
    <w:rsid w:val="00B85FF0"/>
    <w:rsid w:val="00BA6FCE"/>
    <w:rsid w:val="00BB7CAD"/>
    <w:rsid w:val="00BC23A8"/>
    <w:rsid w:val="00BC3BB5"/>
    <w:rsid w:val="00BC413F"/>
    <w:rsid w:val="00BD4619"/>
    <w:rsid w:val="00BE4279"/>
    <w:rsid w:val="00BF5EB5"/>
    <w:rsid w:val="00C0284B"/>
    <w:rsid w:val="00C06F5E"/>
    <w:rsid w:val="00C10909"/>
    <w:rsid w:val="00C13DD4"/>
    <w:rsid w:val="00C14B81"/>
    <w:rsid w:val="00C161FD"/>
    <w:rsid w:val="00C25941"/>
    <w:rsid w:val="00C27B6F"/>
    <w:rsid w:val="00C312AE"/>
    <w:rsid w:val="00C54498"/>
    <w:rsid w:val="00C5563D"/>
    <w:rsid w:val="00C566C3"/>
    <w:rsid w:val="00C713DD"/>
    <w:rsid w:val="00C745EC"/>
    <w:rsid w:val="00C87E96"/>
    <w:rsid w:val="00C90980"/>
    <w:rsid w:val="00C90EA1"/>
    <w:rsid w:val="00C93E21"/>
    <w:rsid w:val="00CA6F28"/>
    <w:rsid w:val="00CC3E20"/>
    <w:rsid w:val="00CC752A"/>
    <w:rsid w:val="00CD54D7"/>
    <w:rsid w:val="00CE16FA"/>
    <w:rsid w:val="00CF0CE2"/>
    <w:rsid w:val="00CF1D9F"/>
    <w:rsid w:val="00CF1E32"/>
    <w:rsid w:val="00CF5029"/>
    <w:rsid w:val="00D10873"/>
    <w:rsid w:val="00D12218"/>
    <w:rsid w:val="00D15567"/>
    <w:rsid w:val="00D3151A"/>
    <w:rsid w:val="00D3587A"/>
    <w:rsid w:val="00D374CC"/>
    <w:rsid w:val="00D55865"/>
    <w:rsid w:val="00D65A22"/>
    <w:rsid w:val="00D707E5"/>
    <w:rsid w:val="00D76B68"/>
    <w:rsid w:val="00D93E64"/>
    <w:rsid w:val="00DA660E"/>
    <w:rsid w:val="00DC50EB"/>
    <w:rsid w:val="00DE1962"/>
    <w:rsid w:val="00DE2C22"/>
    <w:rsid w:val="00DE2F86"/>
    <w:rsid w:val="00DE2FD2"/>
    <w:rsid w:val="00DE5916"/>
    <w:rsid w:val="00DF0ED3"/>
    <w:rsid w:val="00DF0F0D"/>
    <w:rsid w:val="00E01BE1"/>
    <w:rsid w:val="00E0425D"/>
    <w:rsid w:val="00E04E90"/>
    <w:rsid w:val="00E15383"/>
    <w:rsid w:val="00E15530"/>
    <w:rsid w:val="00E177F0"/>
    <w:rsid w:val="00E21113"/>
    <w:rsid w:val="00E27F28"/>
    <w:rsid w:val="00E315EA"/>
    <w:rsid w:val="00E3342F"/>
    <w:rsid w:val="00E36947"/>
    <w:rsid w:val="00E45114"/>
    <w:rsid w:val="00E728F9"/>
    <w:rsid w:val="00E77FBC"/>
    <w:rsid w:val="00EA39D6"/>
    <w:rsid w:val="00EA64E0"/>
    <w:rsid w:val="00EA742E"/>
    <w:rsid w:val="00EC32B7"/>
    <w:rsid w:val="00ED4277"/>
    <w:rsid w:val="00EF02C8"/>
    <w:rsid w:val="00EF354C"/>
    <w:rsid w:val="00F00052"/>
    <w:rsid w:val="00F01B3A"/>
    <w:rsid w:val="00F06FB3"/>
    <w:rsid w:val="00F12D73"/>
    <w:rsid w:val="00F13D02"/>
    <w:rsid w:val="00F3743F"/>
    <w:rsid w:val="00F400D1"/>
    <w:rsid w:val="00F41305"/>
    <w:rsid w:val="00F43C02"/>
    <w:rsid w:val="00F541EB"/>
    <w:rsid w:val="00F76CB8"/>
    <w:rsid w:val="00F81CFB"/>
    <w:rsid w:val="00FA3438"/>
    <w:rsid w:val="00FA52E3"/>
    <w:rsid w:val="00FA57DA"/>
    <w:rsid w:val="00FB558B"/>
    <w:rsid w:val="00FC2080"/>
    <w:rsid w:val="00FC715B"/>
    <w:rsid w:val="00FD1F7D"/>
    <w:rsid w:val="00FE72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73508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23DE"/>
    <w:pPr>
      <w:spacing w:after="200" w:line="276" w:lineRule="auto"/>
    </w:pPr>
    <w:rPr>
      <w:rFonts w:ascii="Calibri" w:hAnsi="Calibri"/>
      <w:sz w:val="22"/>
      <w:szCs w:val="22"/>
    </w:rPr>
  </w:style>
  <w:style w:type="paragraph" w:styleId="Heading1">
    <w:name w:val="heading 1"/>
    <w:basedOn w:val="Normal"/>
    <w:next w:val="Normal"/>
    <w:link w:val="Heading1Char"/>
    <w:qFormat/>
    <w:rsid w:val="00BC413F"/>
    <w:pPr>
      <w:keepNext/>
      <w:spacing w:after="0" w:line="240" w:lineRule="auto"/>
      <w:outlineLvl w:val="0"/>
    </w:pPr>
    <w:rPr>
      <w:rFonts w:ascii="Times New Roman" w:hAnsi="Times New Roman"/>
      <w:b/>
      <w:bCs/>
      <w:sz w:val="24"/>
      <w:szCs w:val="24"/>
      <w:lang/>
    </w:rPr>
  </w:style>
  <w:style w:type="paragraph" w:styleId="Heading2">
    <w:name w:val="heading 2"/>
    <w:basedOn w:val="Normal"/>
    <w:next w:val="Normal"/>
    <w:link w:val="Heading2Char"/>
    <w:qFormat/>
    <w:rsid w:val="00BC413F"/>
    <w:pPr>
      <w:keepNext/>
      <w:tabs>
        <w:tab w:val="left" w:pos="390"/>
      </w:tabs>
      <w:spacing w:after="0" w:line="240" w:lineRule="auto"/>
      <w:ind w:left="360"/>
      <w:jc w:val="center"/>
      <w:outlineLvl w:val="1"/>
    </w:pPr>
    <w:rPr>
      <w:rFonts w:ascii="Times New Roman" w:hAnsi="Times New Roman"/>
      <w:b/>
      <w:bCs/>
      <w:sz w:val="24"/>
      <w:szCs w:val="24"/>
      <w:lang/>
    </w:rPr>
  </w:style>
  <w:style w:type="paragraph" w:styleId="Heading3">
    <w:name w:val="heading 3"/>
    <w:basedOn w:val="Normal"/>
    <w:next w:val="Normal"/>
    <w:link w:val="Heading3Char"/>
    <w:qFormat/>
    <w:rsid w:val="00BC413F"/>
    <w:pPr>
      <w:keepNext/>
      <w:tabs>
        <w:tab w:val="left" w:pos="930"/>
        <w:tab w:val="center" w:pos="4320"/>
      </w:tabs>
      <w:spacing w:after="0" w:line="240" w:lineRule="auto"/>
      <w:jc w:val="center"/>
      <w:outlineLvl w:val="2"/>
    </w:pPr>
    <w:rPr>
      <w:rFonts w:ascii="Times New Roman" w:hAnsi="Times New Roman"/>
      <w:b/>
      <w:bCs/>
      <w:sz w:val="24"/>
      <w:szCs w:val="24"/>
      <w:lan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5423DE"/>
    <w:pPr>
      <w:tabs>
        <w:tab w:val="center" w:pos="4320"/>
        <w:tab w:val="right" w:pos="8640"/>
      </w:tabs>
    </w:pPr>
  </w:style>
  <w:style w:type="paragraph" w:styleId="Footer">
    <w:name w:val="footer"/>
    <w:basedOn w:val="Normal"/>
    <w:link w:val="FooterChar"/>
    <w:rsid w:val="005423DE"/>
    <w:pPr>
      <w:tabs>
        <w:tab w:val="center" w:pos="4320"/>
        <w:tab w:val="right" w:pos="8640"/>
      </w:tabs>
    </w:pPr>
  </w:style>
  <w:style w:type="character" w:styleId="PageNumber">
    <w:name w:val="page number"/>
    <w:basedOn w:val="DefaultParagraphFont"/>
    <w:rsid w:val="005423DE"/>
  </w:style>
  <w:style w:type="character" w:styleId="Hyperlink">
    <w:name w:val="Hyperlink"/>
    <w:rsid w:val="00CD54D7"/>
    <w:rPr>
      <w:color w:val="0000FF"/>
      <w:u w:val="single"/>
    </w:rPr>
  </w:style>
  <w:style w:type="paragraph" w:styleId="BalloonText">
    <w:name w:val="Balloon Text"/>
    <w:basedOn w:val="Normal"/>
    <w:semiHidden/>
    <w:rsid w:val="00E27F28"/>
    <w:rPr>
      <w:rFonts w:ascii="Tahoma" w:hAnsi="Tahoma" w:cs="Tahoma"/>
      <w:sz w:val="16"/>
      <w:szCs w:val="16"/>
    </w:rPr>
  </w:style>
  <w:style w:type="character" w:customStyle="1" w:styleId="Heading1Char">
    <w:name w:val="Heading 1 Char"/>
    <w:link w:val="Heading1"/>
    <w:rsid w:val="00BC413F"/>
    <w:rPr>
      <w:b/>
      <w:bCs/>
      <w:sz w:val="24"/>
      <w:szCs w:val="24"/>
    </w:rPr>
  </w:style>
  <w:style w:type="character" w:customStyle="1" w:styleId="Heading2Char">
    <w:name w:val="Heading 2 Char"/>
    <w:link w:val="Heading2"/>
    <w:rsid w:val="00BC413F"/>
    <w:rPr>
      <w:b/>
      <w:bCs/>
      <w:sz w:val="24"/>
      <w:szCs w:val="24"/>
    </w:rPr>
  </w:style>
  <w:style w:type="character" w:customStyle="1" w:styleId="Heading3Char">
    <w:name w:val="Heading 3 Char"/>
    <w:link w:val="Heading3"/>
    <w:rsid w:val="00BC413F"/>
    <w:rPr>
      <w:b/>
      <w:bCs/>
      <w:sz w:val="24"/>
      <w:szCs w:val="24"/>
    </w:rPr>
  </w:style>
  <w:style w:type="paragraph" w:styleId="BodyTextIndent">
    <w:name w:val="Body Text Indent"/>
    <w:basedOn w:val="Normal"/>
    <w:link w:val="BodyTextIndentChar"/>
    <w:rsid w:val="00BC413F"/>
    <w:pPr>
      <w:tabs>
        <w:tab w:val="left" w:pos="930"/>
        <w:tab w:val="center" w:pos="4320"/>
      </w:tabs>
      <w:spacing w:after="0" w:line="240" w:lineRule="auto"/>
      <w:ind w:left="930"/>
    </w:pPr>
    <w:rPr>
      <w:rFonts w:ascii="Times New Roman" w:hAnsi="Times New Roman"/>
      <w:sz w:val="24"/>
      <w:szCs w:val="24"/>
      <w:lang/>
    </w:rPr>
  </w:style>
  <w:style w:type="character" w:customStyle="1" w:styleId="BodyTextIndentChar">
    <w:name w:val="Body Text Indent Char"/>
    <w:link w:val="BodyTextIndent"/>
    <w:rsid w:val="00BC413F"/>
    <w:rPr>
      <w:sz w:val="24"/>
      <w:szCs w:val="24"/>
    </w:rPr>
  </w:style>
  <w:style w:type="character" w:styleId="CommentReference">
    <w:name w:val="annotation reference"/>
    <w:rsid w:val="007D6CDB"/>
    <w:rPr>
      <w:sz w:val="16"/>
      <w:szCs w:val="16"/>
    </w:rPr>
  </w:style>
  <w:style w:type="paragraph" w:styleId="CommentText">
    <w:name w:val="annotation text"/>
    <w:basedOn w:val="Normal"/>
    <w:link w:val="CommentTextChar"/>
    <w:rsid w:val="007D6CDB"/>
    <w:rPr>
      <w:sz w:val="20"/>
      <w:szCs w:val="20"/>
    </w:rPr>
  </w:style>
  <w:style w:type="character" w:customStyle="1" w:styleId="CommentTextChar">
    <w:name w:val="Comment Text Char"/>
    <w:link w:val="CommentText"/>
    <w:rsid w:val="007D6CDB"/>
    <w:rPr>
      <w:rFonts w:ascii="Calibri" w:hAnsi="Calibri"/>
      <w:lang w:val="en-GB" w:eastAsia="en-GB"/>
    </w:rPr>
  </w:style>
  <w:style w:type="paragraph" w:styleId="CommentSubject">
    <w:name w:val="annotation subject"/>
    <w:basedOn w:val="CommentText"/>
    <w:next w:val="CommentText"/>
    <w:link w:val="CommentSubjectChar"/>
    <w:rsid w:val="007D6CDB"/>
    <w:rPr>
      <w:b/>
      <w:bCs/>
    </w:rPr>
  </w:style>
  <w:style w:type="character" w:customStyle="1" w:styleId="CommentSubjectChar">
    <w:name w:val="Comment Subject Char"/>
    <w:link w:val="CommentSubject"/>
    <w:rsid w:val="007D6CDB"/>
    <w:rPr>
      <w:rFonts w:ascii="Calibri" w:hAnsi="Calibri"/>
      <w:b/>
      <w:bCs/>
      <w:lang w:val="en-GB" w:eastAsia="en-GB"/>
    </w:rPr>
  </w:style>
  <w:style w:type="character" w:customStyle="1" w:styleId="FooterChar">
    <w:name w:val="Footer Char"/>
    <w:link w:val="Footer"/>
    <w:rsid w:val="0067583F"/>
    <w:rPr>
      <w:rFonts w:ascii="Calibri" w:hAnsi="Calibri"/>
      <w:sz w:val="22"/>
      <w:szCs w:val="22"/>
      <w:lang w:val="en-GB" w:eastAsia="en-GB"/>
    </w:rPr>
  </w:style>
  <w:style w:type="paragraph" w:styleId="ListParagraph">
    <w:name w:val="List Paragraph"/>
    <w:aliases w:val="Text_Arcapita,Heading 91,List Paragraph1,Second Level"/>
    <w:basedOn w:val="Normal"/>
    <w:link w:val="ListParagraphChar"/>
    <w:uiPriority w:val="34"/>
    <w:qFormat/>
    <w:rsid w:val="008410DD"/>
    <w:pPr>
      <w:ind w:left="720"/>
    </w:pPr>
  </w:style>
  <w:style w:type="paragraph" w:styleId="BodyText">
    <w:name w:val="Body Text"/>
    <w:basedOn w:val="Normal"/>
    <w:link w:val="BodyTextChar"/>
    <w:rsid w:val="00DE2FD2"/>
    <w:pPr>
      <w:spacing w:after="120"/>
    </w:pPr>
    <w:rPr>
      <w:lang/>
    </w:rPr>
  </w:style>
  <w:style w:type="character" w:customStyle="1" w:styleId="BodyTextChar">
    <w:name w:val="Body Text Char"/>
    <w:link w:val="BodyText"/>
    <w:rsid w:val="00DE2FD2"/>
    <w:rPr>
      <w:rFonts w:ascii="Calibri" w:hAnsi="Calibri"/>
      <w:sz w:val="22"/>
      <w:szCs w:val="22"/>
    </w:rPr>
  </w:style>
  <w:style w:type="paragraph" w:customStyle="1" w:styleId="Default">
    <w:name w:val="Default"/>
    <w:rsid w:val="009063B6"/>
    <w:pPr>
      <w:autoSpaceDE w:val="0"/>
      <w:autoSpaceDN w:val="0"/>
      <w:adjustRightInd w:val="0"/>
    </w:pPr>
    <w:rPr>
      <w:rFonts w:ascii="Garamond" w:eastAsia="Calibri" w:hAnsi="Garamond" w:cs="Garamond"/>
      <w:color w:val="000000"/>
      <w:sz w:val="24"/>
      <w:szCs w:val="24"/>
      <w:lang w:val="en-US" w:eastAsia="en-US"/>
    </w:rPr>
  </w:style>
  <w:style w:type="paragraph" w:customStyle="1" w:styleId="Standard">
    <w:name w:val="Standard"/>
    <w:rsid w:val="009063B6"/>
    <w:pPr>
      <w:widowControl w:val="0"/>
      <w:suppressAutoHyphens/>
      <w:autoSpaceDN w:val="0"/>
      <w:textAlignment w:val="baseline"/>
    </w:pPr>
    <w:rPr>
      <w:kern w:val="3"/>
      <w:sz w:val="24"/>
      <w:szCs w:val="24"/>
      <w:lang w:val="en-US" w:eastAsia="en-US"/>
    </w:rPr>
  </w:style>
  <w:style w:type="paragraph" w:styleId="NoSpacing">
    <w:name w:val="No Spacing"/>
    <w:uiPriority w:val="1"/>
    <w:qFormat/>
    <w:rsid w:val="00E0425D"/>
    <w:rPr>
      <w:rFonts w:ascii="Calibri" w:eastAsia="Calibri" w:hAnsi="Calibri"/>
      <w:sz w:val="22"/>
      <w:szCs w:val="22"/>
      <w:lang w:eastAsia="en-US"/>
    </w:rPr>
  </w:style>
  <w:style w:type="paragraph" w:customStyle="1" w:styleId="Normal1">
    <w:name w:val="Normal1"/>
    <w:rsid w:val="003D7A81"/>
    <w:pPr>
      <w:spacing w:line="276" w:lineRule="auto"/>
    </w:pPr>
    <w:rPr>
      <w:rFonts w:ascii="Arial" w:eastAsia="Arial" w:hAnsi="Arial" w:cs="Arial"/>
      <w:color w:val="000000"/>
      <w:sz w:val="22"/>
      <w:lang w:val="en-ZA" w:eastAsia="en-ZA"/>
    </w:rPr>
  </w:style>
  <w:style w:type="table" w:styleId="TableGrid">
    <w:name w:val="Table Grid"/>
    <w:basedOn w:val="TableNormal"/>
    <w:uiPriority w:val="59"/>
    <w:rsid w:val="002045F3"/>
    <w:rPr>
      <w:rFonts w:ascii="Arial" w:eastAsia="Calibri" w:hAnsi="Arial"/>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istParagraphChar">
    <w:name w:val="List Paragraph Char"/>
    <w:aliases w:val="Text_Arcapita Char,Heading 91 Char,List Paragraph1 Char,Second Level Char"/>
    <w:basedOn w:val="DefaultParagraphFont"/>
    <w:link w:val="ListParagraph"/>
    <w:uiPriority w:val="34"/>
    <w:locked/>
    <w:rsid w:val="002045F3"/>
    <w:rPr>
      <w:rFonts w:ascii="Calibri" w:hAnsi="Calibri"/>
      <w:sz w:val="22"/>
      <w:szCs w:val="22"/>
      <w:lang w:val="en-GB" w:eastAsia="en-GB"/>
    </w:rPr>
  </w:style>
  <w:style w:type="character" w:customStyle="1" w:styleId="termhighlighted">
    <w:name w:val="termhighlighted"/>
    <w:basedOn w:val="DefaultParagraphFont"/>
    <w:rsid w:val="00980E8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23DE"/>
    <w:pPr>
      <w:spacing w:after="200" w:line="276" w:lineRule="auto"/>
    </w:pPr>
    <w:rPr>
      <w:rFonts w:ascii="Calibri" w:hAnsi="Calibri"/>
      <w:sz w:val="22"/>
      <w:szCs w:val="22"/>
    </w:rPr>
  </w:style>
  <w:style w:type="paragraph" w:styleId="Heading1">
    <w:name w:val="heading 1"/>
    <w:basedOn w:val="Normal"/>
    <w:next w:val="Normal"/>
    <w:link w:val="Heading1Char"/>
    <w:qFormat/>
    <w:rsid w:val="00BC413F"/>
    <w:pPr>
      <w:keepNext/>
      <w:spacing w:after="0" w:line="240" w:lineRule="auto"/>
      <w:outlineLvl w:val="0"/>
    </w:pPr>
    <w:rPr>
      <w:rFonts w:ascii="Times New Roman" w:hAnsi="Times New Roman"/>
      <w:b/>
      <w:bCs/>
      <w:sz w:val="24"/>
      <w:szCs w:val="24"/>
      <w:lang/>
    </w:rPr>
  </w:style>
  <w:style w:type="paragraph" w:styleId="Heading2">
    <w:name w:val="heading 2"/>
    <w:basedOn w:val="Normal"/>
    <w:next w:val="Normal"/>
    <w:link w:val="Heading2Char"/>
    <w:qFormat/>
    <w:rsid w:val="00BC413F"/>
    <w:pPr>
      <w:keepNext/>
      <w:tabs>
        <w:tab w:val="left" w:pos="390"/>
      </w:tabs>
      <w:spacing w:after="0" w:line="240" w:lineRule="auto"/>
      <w:ind w:left="360"/>
      <w:jc w:val="center"/>
      <w:outlineLvl w:val="1"/>
    </w:pPr>
    <w:rPr>
      <w:rFonts w:ascii="Times New Roman" w:hAnsi="Times New Roman"/>
      <w:b/>
      <w:bCs/>
      <w:sz w:val="24"/>
      <w:szCs w:val="24"/>
      <w:lang/>
    </w:rPr>
  </w:style>
  <w:style w:type="paragraph" w:styleId="Heading3">
    <w:name w:val="heading 3"/>
    <w:basedOn w:val="Normal"/>
    <w:next w:val="Normal"/>
    <w:link w:val="Heading3Char"/>
    <w:qFormat/>
    <w:rsid w:val="00BC413F"/>
    <w:pPr>
      <w:keepNext/>
      <w:tabs>
        <w:tab w:val="left" w:pos="930"/>
        <w:tab w:val="center" w:pos="4320"/>
      </w:tabs>
      <w:spacing w:after="0" w:line="240" w:lineRule="auto"/>
      <w:jc w:val="center"/>
      <w:outlineLvl w:val="2"/>
    </w:pPr>
    <w:rPr>
      <w:rFonts w:ascii="Times New Roman" w:hAnsi="Times New Roman"/>
      <w:b/>
      <w:bCs/>
      <w:sz w:val="24"/>
      <w:szCs w:val="24"/>
      <w:lan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5423DE"/>
    <w:pPr>
      <w:tabs>
        <w:tab w:val="center" w:pos="4320"/>
        <w:tab w:val="right" w:pos="8640"/>
      </w:tabs>
    </w:pPr>
  </w:style>
  <w:style w:type="paragraph" w:styleId="Footer">
    <w:name w:val="footer"/>
    <w:basedOn w:val="Normal"/>
    <w:link w:val="FooterChar"/>
    <w:rsid w:val="005423DE"/>
    <w:pPr>
      <w:tabs>
        <w:tab w:val="center" w:pos="4320"/>
        <w:tab w:val="right" w:pos="8640"/>
      </w:tabs>
    </w:pPr>
  </w:style>
  <w:style w:type="character" w:styleId="PageNumber">
    <w:name w:val="page number"/>
    <w:basedOn w:val="DefaultParagraphFont"/>
    <w:rsid w:val="005423DE"/>
  </w:style>
  <w:style w:type="character" w:styleId="Hyperlink">
    <w:name w:val="Hyperlink"/>
    <w:rsid w:val="00CD54D7"/>
    <w:rPr>
      <w:color w:val="0000FF"/>
      <w:u w:val="single"/>
    </w:rPr>
  </w:style>
  <w:style w:type="paragraph" w:styleId="BalloonText">
    <w:name w:val="Balloon Text"/>
    <w:basedOn w:val="Normal"/>
    <w:semiHidden/>
    <w:rsid w:val="00E27F28"/>
    <w:rPr>
      <w:rFonts w:ascii="Tahoma" w:hAnsi="Tahoma" w:cs="Tahoma"/>
      <w:sz w:val="16"/>
      <w:szCs w:val="16"/>
    </w:rPr>
  </w:style>
  <w:style w:type="character" w:customStyle="1" w:styleId="Heading1Char">
    <w:name w:val="Heading 1 Char"/>
    <w:link w:val="Heading1"/>
    <w:rsid w:val="00BC413F"/>
    <w:rPr>
      <w:b/>
      <w:bCs/>
      <w:sz w:val="24"/>
      <w:szCs w:val="24"/>
    </w:rPr>
  </w:style>
  <w:style w:type="character" w:customStyle="1" w:styleId="Heading2Char">
    <w:name w:val="Heading 2 Char"/>
    <w:link w:val="Heading2"/>
    <w:rsid w:val="00BC413F"/>
    <w:rPr>
      <w:b/>
      <w:bCs/>
      <w:sz w:val="24"/>
      <w:szCs w:val="24"/>
    </w:rPr>
  </w:style>
  <w:style w:type="character" w:customStyle="1" w:styleId="Heading3Char">
    <w:name w:val="Heading 3 Char"/>
    <w:link w:val="Heading3"/>
    <w:rsid w:val="00BC413F"/>
    <w:rPr>
      <w:b/>
      <w:bCs/>
      <w:sz w:val="24"/>
      <w:szCs w:val="24"/>
    </w:rPr>
  </w:style>
  <w:style w:type="paragraph" w:styleId="BodyTextIndent">
    <w:name w:val="Body Text Indent"/>
    <w:basedOn w:val="Normal"/>
    <w:link w:val="BodyTextIndentChar"/>
    <w:rsid w:val="00BC413F"/>
    <w:pPr>
      <w:tabs>
        <w:tab w:val="left" w:pos="930"/>
        <w:tab w:val="center" w:pos="4320"/>
      </w:tabs>
      <w:spacing w:after="0" w:line="240" w:lineRule="auto"/>
      <w:ind w:left="930"/>
    </w:pPr>
    <w:rPr>
      <w:rFonts w:ascii="Times New Roman" w:hAnsi="Times New Roman"/>
      <w:sz w:val="24"/>
      <w:szCs w:val="24"/>
      <w:lang/>
    </w:rPr>
  </w:style>
  <w:style w:type="character" w:customStyle="1" w:styleId="BodyTextIndentChar">
    <w:name w:val="Body Text Indent Char"/>
    <w:link w:val="BodyTextIndent"/>
    <w:rsid w:val="00BC413F"/>
    <w:rPr>
      <w:sz w:val="24"/>
      <w:szCs w:val="24"/>
    </w:rPr>
  </w:style>
  <w:style w:type="character" w:styleId="CommentReference">
    <w:name w:val="annotation reference"/>
    <w:rsid w:val="007D6CDB"/>
    <w:rPr>
      <w:sz w:val="16"/>
      <w:szCs w:val="16"/>
    </w:rPr>
  </w:style>
  <w:style w:type="paragraph" w:styleId="CommentText">
    <w:name w:val="annotation text"/>
    <w:basedOn w:val="Normal"/>
    <w:link w:val="CommentTextChar"/>
    <w:rsid w:val="007D6CDB"/>
    <w:rPr>
      <w:sz w:val="20"/>
      <w:szCs w:val="20"/>
    </w:rPr>
  </w:style>
  <w:style w:type="character" w:customStyle="1" w:styleId="CommentTextChar">
    <w:name w:val="Comment Text Char"/>
    <w:link w:val="CommentText"/>
    <w:rsid w:val="007D6CDB"/>
    <w:rPr>
      <w:rFonts w:ascii="Calibri" w:hAnsi="Calibri"/>
      <w:lang w:val="en-GB" w:eastAsia="en-GB"/>
    </w:rPr>
  </w:style>
  <w:style w:type="paragraph" w:styleId="CommentSubject">
    <w:name w:val="annotation subject"/>
    <w:basedOn w:val="CommentText"/>
    <w:next w:val="CommentText"/>
    <w:link w:val="CommentSubjectChar"/>
    <w:rsid w:val="007D6CDB"/>
    <w:rPr>
      <w:b/>
      <w:bCs/>
    </w:rPr>
  </w:style>
  <w:style w:type="character" w:customStyle="1" w:styleId="CommentSubjectChar">
    <w:name w:val="Comment Subject Char"/>
    <w:link w:val="CommentSubject"/>
    <w:rsid w:val="007D6CDB"/>
    <w:rPr>
      <w:rFonts w:ascii="Calibri" w:hAnsi="Calibri"/>
      <w:b/>
      <w:bCs/>
      <w:lang w:val="en-GB" w:eastAsia="en-GB"/>
    </w:rPr>
  </w:style>
  <w:style w:type="character" w:customStyle="1" w:styleId="FooterChar">
    <w:name w:val="Footer Char"/>
    <w:link w:val="Footer"/>
    <w:rsid w:val="0067583F"/>
    <w:rPr>
      <w:rFonts w:ascii="Calibri" w:hAnsi="Calibri"/>
      <w:sz w:val="22"/>
      <w:szCs w:val="22"/>
      <w:lang w:val="en-GB" w:eastAsia="en-GB"/>
    </w:rPr>
  </w:style>
  <w:style w:type="paragraph" w:styleId="ListParagraph">
    <w:name w:val="List Paragraph"/>
    <w:aliases w:val="Text_Arcapita,Heading 91,List Paragraph1,Second Level"/>
    <w:basedOn w:val="Normal"/>
    <w:link w:val="ListParagraphChar"/>
    <w:uiPriority w:val="34"/>
    <w:qFormat/>
    <w:rsid w:val="008410DD"/>
    <w:pPr>
      <w:ind w:left="720"/>
    </w:pPr>
  </w:style>
  <w:style w:type="paragraph" w:styleId="BodyText">
    <w:name w:val="Body Text"/>
    <w:basedOn w:val="Normal"/>
    <w:link w:val="BodyTextChar"/>
    <w:rsid w:val="00DE2FD2"/>
    <w:pPr>
      <w:spacing w:after="120"/>
    </w:pPr>
    <w:rPr>
      <w:lang/>
    </w:rPr>
  </w:style>
  <w:style w:type="character" w:customStyle="1" w:styleId="BodyTextChar">
    <w:name w:val="Body Text Char"/>
    <w:link w:val="BodyText"/>
    <w:rsid w:val="00DE2FD2"/>
    <w:rPr>
      <w:rFonts w:ascii="Calibri" w:hAnsi="Calibri"/>
      <w:sz w:val="22"/>
      <w:szCs w:val="22"/>
    </w:rPr>
  </w:style>
  <w:style w:type="paragraph" w:customStyle="1" w:styleId="Default">
    <w:name w:val="Default"/>
    <w:rsid w:val="009063B6"/>
    <w:pPr>
      <w:autoSpaceDE w:val="0"/>
      <w:autoSpaceDN w:val="0"/>
      <w:adjustRightInd w:val="0"/>
    </w:pPr>
    <w:rPr>
      <w:rFonts w:ascii="Garamond" w:eastAsia="Calibri" w:hAnsi="Garamond" w:cs="Garamond"/>
      <w:color w:val="000000"/>
      <w:sz w:val="24"/>
      <w:szCs w:val="24"/>
      <w:lang w:val="en-US" w:eastAsia="en-US"/>
    </w:rPr>
  </w:style>
  <w:style w:type="paragraph" w:customStyle="1" w:styleId="Standard">
    <w:name w:val="Standard"/>
    <w:rsid w:val="009063B6"/>
    <w:pPr>
      <w:widowControl w:val="0"/>
      <w:suppressAutoHyphens/>
      <w:autoSpaceDN w:val="0"/>
      <w:textAlignment w:val="baseline"/>
    </w:pPr>
    <w:rPr>
      <w:kern w:val="3"/>
      <w:sz w:val="24"/>
      <w:szCs w:val="24"/>
      <w:lang w:val="en-US" w:eastAsia="en-US"/>
    </w:rPr>
  </w:style>
  <w:style w:type="paragraph" w:styleId="NoSpacing">
    <w:name w:val="No Spacing"/>
    <w:uiPriority w:val="1"/>
    <w:qFormat/>
    <w:rsid w:val="00E0425D"/>
    <w:rPr>
      <w:rFonts w:ascii="Calibri" w:eastAsia="Calibri" w:hAnsi="Calibri"/>
      <w:sz w:val="22"/>
      <w:szCs w:val="22"/>
      <w:lang w:eastAsia="en-US"/>
    </w:rPr>
  </w:style>
  <w:style w:type="paragraph" w:customStyle="1" w:styleId="Normal1">
    <w:name w:val="Normal1"/>
    <w:rsid w:val="003D7A81"/>
    <w:pPr>
      <w:spacing w:line="276" w:lineRule="auto"/>
    </w:pPr>
    <w:rPr>
      <w:rFonts w:ascii="Arial" w:eastAsia="Arial" w:hAnsi="Arial" w:cs="Arial"/>
      <w:color w:val="000000"/>
      <w:sz w:val="22"/>
      <w:lang w:val="en-ZA" w:eastAsia="en-ZA"/>
    </w:rPr>
  </w:style>
  <w:style w:type="table" w:styleId="TableGrid">
    <w:name w:val="Table Grid"/>
    <w:basedOn w:val="TableNormal"/>
    <w:uiPriority w:val="59"/>
    <w:rsid w:val="002045F3"/>
    <w:rPr>
      <w:rFonts w:ascii="Arial" w:eastAsia="Calibri" w:hAnsi="Arial"/>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istParagraphChar">
    <w:name w:val="List Paragraph Char"/>
    <w:aliases w:val="Text_Arcapita Char,Heading 91 Char,List Paragraph1 Char,Second Level Char"/>
    <w:basedOn w:val="DefaultParagraphFont"/>
    <w:link w:val="ListParagraph"/>
    <w:uiPriority w:val="34"/>
    <w:locked/>
    <w:rsid w:val="002045F3"/>
    <w:rPr>
      <w:rFonts w:ascii="Calibri" w:hAnsi="Calibri"/>
      <w:sz w:val="22"/>
      <w:szCs w:val="22"/>
      <w:lang w:val="en-GB" w:eastAsia="en-GB"/>
    </w:rPr>
  </w:style>
  <w:style w:type="character" w:customStyle="1" w:styleId="termhighlighted">
    <w:name w:val="termhighlighted"/>
    <w:basedOn w:val="DefaultParagraphFont"/>
    <w:rsid w:val="00980E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8465316">
      <w:bodyDiv w:val="1"/>
      <w:marLeft w:val="0"/>
      <w:marRight w:val="0"/>
      <w:marTop w:val="0"/>
      <w:marBottom w:val="0"/>
      <w:divBdr>
        <w:top w:val="none" w:sz="0" w:space="0" w:color="auto"/>
        <w:left w:val="none" w:sz="0" w:space="0" w:color="auto"/>
        <w:bottom w:val="none" w:sz="0" w:space="0" w:color="auto"/>
        <w:right w:val="none" w:sz="0" w:space="0" w:color="auto"/>
      </w:divBdr>
      <w:divsChild>
        <w:div w:id="265845609">
          <w:marLeft w:val="360"/>
          <w:marRight w:val="0"/>
          <w:marTop w:val="200"/>
          <w:marBottom w:val="0"/>
          <w:divBdr>
            <w:top w:val="none" w:sz="0" w:space="0" w:color="auto"/>
            <w:left w:val="none" w:sz="0" w:space="0" w:color="auto"/>
            <w:bottom w:val="none" w:sz="0" w:space="0" w:color="auto"/>
            <w:right w:val="none" w:sz="0" w:space="0" w:color="auto"/>
          </w:divBdr>
        </w:div>
      </w:divsChild>
    </w:div>
    <w:div w:id="1814710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46671da-1e17-4c2e-83b8-1a617272fed9" xsi:nil="true"/>
    <lcf76f155ced4ddcb4097134ff3c332f xmlns="0c9c6bf1-696f-48bc-ab6c-b8e22720942f">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F5806C1D34CC844859FF7692C3914D6" ma:contentTypeVersion="17" ma:contentTypeDescription="Create a new document." ma:contentTypeScope="" ma:versionID="fc7ee680eb0719ffd341bb8c8f86a6d2">
  <xsd:schema xmlns:xsd="http://www.w3.org/2001/XMLSchema" xmlns:xs="http://www.w3.org/2001/XMLSchema" xmlns:p="http://schemas.microsoft.com/office/2006/metadata/properties" xmlns:ns2="946671da-1e17-4c2e-83b8-1a617272fed9" xmlns:ns3="0c9c6bf1-696f-48bc-ab6c-b8e22720942f" targetNamespace="http://schemas.microsoft.com/office/2006/metadata/properties" ma:root="true" ma:fieldsID="67a8950d2494e45d10a3f79aaaf4332d" ns2:_="" ns3:_="">
    <xsd:import namespace="946671da-1e17-4c2e-83b8-1a617272fed9"/>
    <xsd:import namespace="0c9c6bf1-696f-48bc-ab6c-b8e22720942f"/>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Location" minOccurs="0"/>
                <xsd:element ref="ns3:MediaServiceOCR" minOccurs="0"/>
                <xsd:element ref="ns3:MediaLengthInSeconds"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6671da-1e17-4c2e-83b8-1a617272fed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f5945f57-0326-457f-8712-f60c530f1f2d}" ma:internalName="TaxCatchAll" ma:showField="CatchAllData" ma:web="946671da-1e17-4c2e-83b8-1a617272fed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c9c6bf1-696f-48bc-ab6c-b8e22720942f"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cc4aa68-915e-4887-a78d-ad5ec64f9cf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B27A4B-5DCF-4241-904A-BE02021604DD}">
  <ds:schemaRefs>
    <ds:schemaRef ds:uri="http://purl.org/dc/terms/"/>
    <ds:schemaRef ds:uri="http://schemas.microsoft.com/office/2006/metadata/properties"/>
    <ds:schemaRef ds:uri="http://schemas.microsoft.com/office/2006/documentManagement/types"/>
    <ds:schemaRef ds:uri="946671da-1e17-4c2e-83b8-1a617272fed9"/>
    <ds:schemaRef ds:uri="http://purl.org/dc/elements/1.1/"/>
    <ds:schemaRef ds:uri="http://schemas.openxmlformats.org/package/2006/metadata/core-properties"/>
    <ds:schemaRef ds:uri="http://schemas.microsoft.com/office/infopath/2007/PartnerControls"/>
    <ds:schemaRef ds:uri="0c9c6bf1-696f-48bc-ab6c-b8e22720942f"/>
    <ds:schemaRef ds:uri="http://www.w3.org/XML/1998/namespace"/>
    <ds:schemaRef ds:uri="http://purl.org/dc/dcmitype/"/>
  </ds:schemaRefs>
</ds:datastoreItem>
</file>

<file path=customXml/itemProps2.xml><?xml version="1.0" encoding="utf-8"?>
<ds:datastoreItem xmlns:ds="http://schemas.openxmlformats.org/officeDocument/2006/customXml" ds:itemID="{485FEDE1-B368-4813-A067-F3677970A1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6671da-1e17-4c2e-83b8-1a617272fed9"/>
    <ds:schemaRef ds:uri="0c9c6bf1-696f-48bc-ab6c-b8e2272094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76636F-AC75-44C0-8B5B-0C3DBFB80A17}">
  <ds:schemaRefs>
    <ds:schemaRef ds:uri="http://schemas.microsoft.com/sharepoint/v3/contenttype/forms"/>
  </ds:schemaRefs>
</ds:datastoreItem>
</file>

<file path=customXml/itemProps4.xml><?xml version="1.0" encoding="utf-8"?>
<ds:datastoreItem xmlns:ds="http://schemas.openxmlformats.org/officeDocument/2006/customXml" ds:itemID="{610D1E5D-E8BA-4DE3-B962-C20FF8A0D7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412</Words>
  <Characters>2351</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2758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dc:creator>
  <cp:lastModifiedBy>user</cp:lastModifiedBy>
  <cp:revision>2</cp:revision>
  <cp:lastPrinted>2023-10-19T14:05:00Z</cp:lastPrinted>
  <dcterms:created xsi:type="dcterms:W3CDTF">2023-10-24T06:03:00Z</dcterms:created>
  <dcterms:modified xsi:type="dcterms:W3CDTF">2023-10-24T06:03:00Z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0x010100BF5806C1D34CC844859FF7692C3914D6</vt:lpwstr>
  </property>
  <property fmtid="{D5CDD505-2E9C-101B-9397-08002B2CF9AE}" pid="3" name="MediaServiceImageTags">
    <vt:lpwstr/>
  </property>
</Properties>
</file>